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881" w:rsidRDefault="00A62881" w:rsidP="00A62881">
      <w:pPr>
        <w:jc w:val="left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附件1：</w:t>
      </w:r>
    </w:p>
    <w:p w:rsidR="00A62881" w:rsidRDefault="00A62881" w:rsidP="00A62881">
      <w:pPr>
        <w:jc w:val="center"/>
        <w:rPr>
          <w:rFonts w:ascii="宋体" w:hAnsi="宋体"/>
          <w:b/>
          <w:sz w:val="36"/>
          <w:szCs w:val="36"/>
        </w:rPr>
      </w:pPr>
    </w:p>
    <w:p w:rsidR="00A62881" w:rsidRDefault="00A62881" w:rsidP="00A62881">
      <w:pPr>
        <w:ind w:leftChars="300" w:left="630"/>
        <w:jc w:val="center"/>
        <w:rPr>
          <w:rFonts w:ascii="宋体" w:hAnsi="宋体" w:hint="eastAsia"/>
          <w:b/>
          <w:spacing w:val="-18"/>
          <w:sz w:val="36"/>
          <w:szCs w:val="36"/>
        </w:rPr>
      </w:pPr>
      <w:bookmarkStart w:id="0" w:name="_GoBack"/>
      <w:r>
        <w:rPr>
          <w:rFonts w:ascii="宋体" w:hAnsi="宋体" w:hint="eastAsia"/>
          <w:b/>
          <w:sz w:val="36"/>
          <w:szCs w:val="36"/>
        </w:rPr>
        <w:t>2015年度电力行业</w:t>
      </w:r>
      <w:r>
        <w:rPr>
          <w:rFonts w:ascii="宋体" w:hAnsi="宋体" w:hint="eastAsia"/>
          <w:b/>
          <w:spacing w:val="-18"/>
          <w:sz w:val="36"/>
          <w:szCs w:val="36"/>
        </w:rPr>
        <w:t>优秀勘测、优秀设计、</w:t>
      </w:r>
    </w:p>
    <w:p w:rsidR="00A62881" w:rsidRDefault="00A62881" w:rsidP="00A62881">
      <w:pPr>
        <w:spacing w:afterLines="50" w:after="120"/>
        <w:ind w:leftChars="300" w:left="630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pacing w:val="-18"/>
          <w:sz w:val="36"/>
          <w:szCs w:val="36"/>
        </w:rPr>
        <w:t>优秀标准设计、优秀计算机软件</w:t>
      </w:r>
      <w:r>
        <w:rPr>
          <w:rFonts w:ascii="宋体" w:hAnsi="宋体" w:hint="eastAsia"/>
          <w:b/>
          <w:sz w:val="36"/>
          <w:szCs w:val="36"/>
        </w:rPr>
        <w:t>获奖项目名单</w:t>
      </w:r>
    </w:p>
    <w:tbl>
      <w:tblPr>
        <w:tblW w:w="9784" w:type="dxa"/>
        <w:tblLook w:val="04A0" w:firstRow="1" w:lastRow="0" w:firstColumn="1" w:lastColumn="0" w:noHBand="0" w:noVBand="1"/>
      </w:tblPr>
      <w:tblGrid>
        <w:gridCol w:w="696"/>
        <w:gridCol w:w="6"/>
        <w:gridCol w:w="4969"/>
        <w:gridCol w:w="4113"/>
      </w:tblGrid>
      <w:tr w:rsidR="00A62881" w:rsidRPr="003F64D4" w:rsidTr="00344087">
        <w:trPr>
          <w:trHeight w:val="526"/>
          <w:tblHeader/>
        </w:trPr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:rsidR="00A62881" w:rsidRPr="0019041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9041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19041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9041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19041E" w:rsidRDefault="00A62881" w:rsidP="00344087">
            <w:pPr>
              <w:widowControl/>
              <w:ind w:rightChars="-30" w:right="-63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9041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</w:tr>
      <w:tr w:rsidR="00A62881" w:rsidRPr="003F64D4" w:rsidTr="00344087">
        <w:trPr>
          <w:trHeight w:val="526"/>
        </w:trPr>
        <w:tc>
          <w:tcPr>
            <w:tcW w:w="9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3F64D4" w:rsidRDefault="00A62881" w:rsidP="00344087">
            <w:pPr>
              <w:ind w:rightChars="-30" w:right="-63"/>
              <w:jc w:val="center"/>
              <w:rPr>
                <w:rFonts w:ascii="宋体" w:hAnsi="宋体" w:hint="eastAsia"/>
                <w:sz w:val="24"/>
              </w:rPr>
            </w:pPr>
          </w:p>
          <w:p w:rsidR="00A62881" w:rsidRPr="003F64D4" w:rsidRDefault="00A62881" w:rsidP="00344087">
            <w:pPr>
              <w:ind w:rightChars="-30" w:right="-63"/>
              <w:jc w:val="left"/>
              <w:rPr>
                <w:rFonts w:ascii="宋体" w:hAnsi="宋体"/>
                <w:b/>
                <w:sz w:val="30"/>
                <w:szCs w:val="30"/>
              </w:rPr>
            </w:pPr>
            <w:r w:rsidRPr="003F64D4">
              <w:rPr>
                <w:rFonts w:ascii="宋体" w:hAnsi="宋体" w:hint="eastAsia"/>
                <w:b/>
                <w:sz w:val="30"/>
                <w:szCs w:val="30"/>
              </w:rPr>
              <w:t>优秀工程</w:t>
            </w:r>
            <w:r w:rsidRPr="003F64D4">
              <w:rPr>
                <w:rFonts w:ascii="宋体" w:hAnsi="宋体"/>
                <w:b/>
                <w:sz w:val="30"/>
                <w:szCs w:val="30"/>
              </w:rPr>
              <w:t>勘测一等奖</w:t>
            </w:r>
          </w:p>
          <w:p w:rsidR="00A62881" w:rsidRPr="003F64D4" w:rsidRDefault="00A62881" w:rsidP="00344087">
            <w:pPr>
              <w:widowControl/>
              <w:ind w:rightChars="-30" w:right="-63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A62881" w:rsidRPr="003F64D4" w:rsidTr="00344087">
        <w:trPr>
          <w:trHeight w:val="526"/>
        </w:trPr>
        <w:tc>
          <w:tcPr>
            <w:tcW w:w="97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F40AB7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F40AB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工程测量</w:t>
            </w:r>
          </w:p>
        </w:tc>
      </w:tr>
      <w:tr w:rsidR="00A62881" w:rsidRPr="003F64D4" w:rsidTr="00344087">
        <w:trPr>
          <w:trHeight w:val="2563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3F64D4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3F64D4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浙北-福州特高压交流输变电工程线路工程测量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3F64D4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国网北京经济技术研究院</w:t>
            </w:r>
            <w:proofErr w:type="gramEnd"/>
          </w:p>
          <w:p w:rsidR="00A62881" w:rsidRPr="003F64D4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浙江省电力设计院有限公司</w:t>
            </w:r>
          </w:p>
          <w:p w:rsidR="00A62881" w:rsidRPr="003F64D4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华东电力设计院有限公司</w:t>
            </w:r>
          </w:p>
          <w:p w:rsidR="00A62881" w:rsidRPr="003F64D4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江苏省电力设计院有限公司</w:t>
            </w:r>
          </w:p>
          <w:p w:rsidR="00A62881" w:rsidRPr="003F64D4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中南电力设计院有限公司</w:t>
            </w:r>
          </w:p>
          <w:p w:rsidR="00A62881" w:rsidRPr="003F64D4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湖南省电力设计院有限公司</w:t>
            </w:r>
          </w:p>
          <w:p w:rsidR="00A62881" w:rsidRPr="003F64D4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东北电力设计院有限公司</w:t>
            </w:r>
          </w:p>
          <w:p w:rsidR="00A62881" w:rsidRPr="003F64D4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河南省电力勘测设计院</w:t>
            </w:r>
          </w:p>
          <w:p w:rsidR="00A62881" w:rsidRPr="003F64D4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福建省电力勘测设计院</w:t>
            </w:r>
          </w:p>
          <w:p w:rsidR="00A62881" w:rsidRPr="003F64D4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福建永福电力设计股份有限公司</w:t>
            </w:r>
          </w:p>
          <w:p w:rsidR="00A62881" w:rsidRPr="003F64D4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山东电力工程咨询院有限公司</w:t>
            </w:r>
          </w:p>
          <w:p w:rsidR="00A62881" w:rsidRPr="003F64D4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北京洛斯达数字遥感技术有限公司</w:t>
            </w:r>
          </w:p>
        </w:tc>
      </w:tr>
      <w:tr w:rsidR="00A62881" w:rsidRPr="003F64D4" w:rsidTr="00344087">
        <w:trPr>
          <w:trHeight w:val="52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3F64D4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3F64D4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安哥拉SK输变电建设项目工程测量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3F64D4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华北电力设计院有限公司</w:t>
            </w:r>
          </w:p>
        </w:tc>
      </w:tr>
      <w:tr w:rsidR="00A62881" w:rsidRPr="003F64D4" w:rsidTr="00344087">
        <w:trPr>
          <w:trHeight w:val="52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3F64D4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3F64D4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铜都500kV交流送出线路工程测量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3F64D4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中南电力设计院有限公司</w:t>
            </w:r>
          </w:p>
        </w:tc>
      </w:tr>
      <w:tr w:rsidR="00A62881" w:rsidRPr="003F64D4" w:rsidTr="00344087">
        <w:trPr>
          <w:trHeight w:val="52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3F64D4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3F64D4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肯尼亚城网改造二期（Lot-1)工程测量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3F64D4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华东电力设计院有限公司</w:t>
            </w:r>
          </w:p>
        </w:tc>
      </w:tr>
      <w:tr w:rsidR="00A62881" w:rsidRPr="003F64D4" w:rsidTr="00344087">
        <w:trPr>
          <w:trHeight w:val="52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3F64D4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3F64D4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华润电力海丰电厂2×1000MW超</w:t>
            </w:r>
            <w:proofErr w:type="gramStart"/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超</w:t>
            </w:r>
            <w:proofErr w:type="gramEnd"/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临界燃煤发电机组工程岩土工程勘察与试验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3F64D4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西北电力设计院有限公司</w:t>
            </w:r>
          </w:p>
        </w:tc>
      </w:tr>
      <w:tr w:rsidR="00A62881" w:rsidRPr="003F64D4" w:rsidTr="00344087">
        <w:trPr>
          <w:trHeight w:val="526"/>
        </w:trPr>
        <w:tc>
          <w:tcPr>
            <w:tcW w:w="97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F40AB7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F40AB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工程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岩土</w:t>
            </w:r>
          </w:p>
        </w:tc>
      </w:tr>
      <w:tr w:rsidR="00A62881" w:rsidRPr="003F64D4" w:rsidTr="00344087">
        <w:trPr>
          <w:trHeight w:val="52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3F64D4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3F64D4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国电</w:t>
            </w:r>
            <w:proofErr w:type="gramStart"/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谏</w:t>
            </w:r>
            <w:proofErr w:type="gramEnd"/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壁发电厂2×1000MW机组扩建工程岩土工程勘测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3F64D4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华东电力设计院有限公司</w:t>
            </w:r>
          </w:p>
        </w:tc>
      </w:tr>
      <w:tr w:rsidR="00A62881" w:rsidRPr="003F64D4" w:rsidTr="00344087">
        <w:trPr>
          <w:trHeight w:val="52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3F64D4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3F64D4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/>
                <w:color w:val="000000"/>
                <w:kern w:val="0"/>
                <w:sz w:val="24"/>
              </w:rPr>
              <w:t>PLTU2JAWATIMUR1×(600-700MW)（岩土工程勘察）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3F64D4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中南电力设计院有限公司</w:t>
            </w:r>
          </w:p>
        </w:tc>
      </w:tr>
      <w:tr w:rsidR="00A62881" w:rsidRPr="003F64D4" w:rsidTr="00344087">
        <w:trPr>
          <w:trHeight w:val="313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3F64D4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3F64D4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浙北—福州特高压交流输变电工程岩土工程勘察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3F64D4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国网北京经济技术研究院</w:t>
            </w:r>
            <w:proofErr w:type="gramEnd"/>
          </w:p>
          <w:p w:rsidR="00A62881" w:rsidRPr="003F64D4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华东电力设计院有限公司</w:t>
            </w:r>
          </w:p>
          <w:p w:rsidR="00A62881" w:rsidRPr="003F64D4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东北电力设计院有限公司</w:t>
            </w:r>
          </w:p>
          <w:p w:rsidR="00A62881" w:rsidRPr="003F64D4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东北电力设计院有限公司</w:t>
            </w:r>
          </w:p>
          <w:p w:rsidR="00A62881" w:rsidRPr="003F64D4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华北电力设计院有限公司</w:t>
            </w:r>
          </w:p>
          <w:p w:rsidR="00A62881" w:rsidRPr="003F64D4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浙江省电力设计院有限公司</w:t>
            </w:r>
          </w:p>
          <w:p w:rsidR="00A62881" w:rsidRPr="003F64D4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西南电力设计院有限公司</w:t>
            </w:r>
          </w:p>
          <w:p w:rsidR="00A62881" w:rsidRPr="003F64D4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江苏省电力设计院有限公司</w:t>
            </w:r>
          </w:p>
          <w:p w:rsidR="00A62881" w:rsidRPr="003F64D4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中南电力设计院有限公司</w:t>
            </w:r>
          </w:p>
          <w:p w:rsidR="00A62881" w:rsidRPr="003F64D4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湖南省电力设计院有限公司</w:t>
            </w:r>
          </w:p>
          <w:p w:rsidR="00A62881" w:rsidRPr="003F64D4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福建省电力勘测设计院</w:t>
            </w:r>
          </w:p>
          <w:p w:rsidR="00A62881" w:rsidRPr="003F64D4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河南省电力勘测设计院</w:t>
            </w:r>
          </w:p>
          <w:p w:rsidR="00A62881" w:rsidRPr="003F64D4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福建省永福电力设计股份有限公司</w:t>
            </w:r>
          </w:p>
          <w:p w:rsidR="00A62881" w:rsidRPr="003F64D4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山东电力工程咨询院有限公司</w:t>
            </w:r>
          </w:p>
          <w:p w:rsidR="00A62881" w:rsidRPr="003F64D4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安徽省电力设计院有限公司</w:t>
            </w:r>
          </w:p>
        </w:tc>
      </w:tr>
      <w:tr w:rsidR="00A62881" w:rsidRPr="003F64D4" w:rsidTr="00344087">
        <w:trPr>
          <w:trHeight w:val="52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3F64D4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3F64D4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四川福溪坑口电厂2×600MW级超临界燃煤发电机组工程岩土工程勘测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3F64D4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西南电力设计院有限公司</w:t>
            </w:r>
          </w:p>
        </w:tc>
      </w:tr>
      <w:tr w:rsidR="00A62881" w:rsidRPr="003F64D4" w:rsidTr="00344087">
        <w:trPr>
          <w:trHeight w:val="52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3F64D4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3F64D4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惠来电厂一期3、4号2×1000MW机组工程岩土工程勘测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3F64D4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广东省电力设计研究院有限公司</w:t>
            </w:r>
          </w:p>
        </w:tc>
      </w:tr>
      <w:tr w:rsidR="00A62881" w:rsidRPr="003F64D4" w:rsidTr="00344087">
        <w:trPr>
          <w:trHeight w:val="526"/>
        </w:trPr>
        <w:tc>
          <w:tcPr>
            <w:tcW w:w="97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F40AB7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F40AB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工程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水文气象</w:t>
            </w:r>
          </w:p>
        </w:tc>
      </w:tr>
      <w:tr w:rsidR="00A62881" w:rsidRPr="003F64D4" w:rsidTr="00344087">
        <w:trPr>
          <w:trHeight w:val="52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3F64D4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3F64D4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神华神东电力万州发电厂工程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</w:t>
            </w: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水文气象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3F64D4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西南电力设计院有限公司</w:t>
            </w:r>
          </w:p>
        </w:tc>
      </w:tr>
      <w:tr w:rsidR="00A62881" w:rsidRPr="003F64D4" w:rsidTr="00344087">
        <w:trPr>
          <w:trHeight w:val="52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3F64D4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3F64D4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新疆农六师煤电有限公司1100MW超</w:t>
            </w:r>
            <w:proofErr w:type="gramStart"/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超</w:t>
            </w:r>
            <w:proofErr w:type="gramEnd"/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临界空冷机组工程水文气象勘测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3F64D4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山东电力工程咨询院有限公司</w:t>
            </w:r>
          </w:p>
        </w:tc>
      </w:tr>
      <w:tr w:rsidR="00A62881" w:rsidRPr="003F64D4" w:rsidTr="00344087">
        <w:trPr>
          <w:trHeight w:val="52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3F64D4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3F64D4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福州可门火电厂二期工程（2×600MW）水文气象勘测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3F64D4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福建省电力勘测设计院</w:t>
            </w:r>
          </w:p>
        </w:tc>
      </w:tr>
      <w:tr w:rsidR="00A62881" w:rsidRPr="003F64D4" w:rsidTr="00344087">
        <w:trPr>
          <w:trHeight w:val="142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3F64D4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3F64D4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糯</w:t>
            </w:r>
            <w:proofErr w:type="gramEnd"/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扎渡送电广东±800kV直流输电线路工程（水文气象）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3F64D4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中南电力设计院有限公司</w:t>
            </w:r>
          </w:p>
          <w:p w:rsidR="00A62881" w:rsidRPr="003F64D4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西南电力设计院有限公司</w:t>
            </w:r>
          </w:p>
          <w:p w:rsidR="00A62881" w:rsidRPr="003F64D4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广东省电力设计院研究院有限公司</w:t>
            </w:r>
          </w:p>
          <w:p w:rsidR="00A62881" w:rsidRPr="003F64D4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西北电力设计院有限公司</w:t>
            </w:r>
          </w:p>
          <w:p w:rsidR="00A62881" w:rsidRPr="003F64D4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广西电力设计院研究院有限公司</w:t>
            </w:r>
          </w:p>
          <w:p w:rsidR="00A62881" w:rsidRPr="003F64D4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云南省电力设计院有限公司</w:t>
            </w:r>
          </w:p>
          <w:p w:rsidR="00A62881" w:rsidRPr="003F64D4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3F64D4">
              <w:rPr>
                <w:rFonts w:ascii="宋体" w:hAnsi="宋体" w:cs="宋体" w:hint="eastAsia"/>
                <w:color w:val="000000"/>
                <w:kern w:val="0"/>
                <w:sz w:val="24"/>
              </w:rPr>
              <w:t>贵州电力设计研究院</w:t>
            </w:r>
          </w:p>
        </w:tc>
      </w:tr>
      <w:tr w:rsidR="00A62881" w:rsidRPr="003F64D4" w:rsidTr="00344087">
        <w:trPr>
          <w:trHeight w:val="526"/>
        </w:trPr>
        <w:tc>
          <w:tcPr>
            <w:tcW w:w="9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3F64D4" w:rsidRDefault="00A62881" w:rsidP="00344087">
            <w:pPr>
              <w:ind w:rightChars="-30" w:right="-63"/>
              <w:jc w:val="center"/>
              <w:rPr>
                <w:rFonts w:ascii="宋体" w:hAnsi="宋体" w:hint="eastAsia"/>
                <w:sz w:val="24"/>
              </w:rPr>
            </w:pPr>
          </w:p>
          <w:p w:rsidR="00A62881" w:rsidRPr="003F64D4" w:rsidRDefault="00A62881" w:rsidP="00344087">
            <w:pPr>
              <w:ind w:rightChars="-30" w:right="-63"/>
              <w:jc w:val="left"/>
              <w:rPr>
                <w:rFonts w:ascii="宋体" w:hAnsi="宋体"/>
                <w:b/>
                <w:sz w:val="30"/>
                <w:szCs w:val="30"/>
              </w:rPr>
            </w:pPr>
            <w:r w:rsidRPr="003F64D4">
              <w:rPr>
                <w:rFonts w:ascii="宋体" w:hAnsi="宋体" w:hint="eastAsia"/>
                <w:b/>
                <w:sz w:val="30"/>
                <w:szCs w:val="30"/>
              </w:rPr>
              <w:t>优秀工程</w:t>
            </w:r>
            <w:r w:rsidRPr="003F64D4">
              <w:rPr>
                <w:rFonts w:ascii="宋体" w:hAnsi="宋体"/>
                <w:b/>
                <w:sz w:val="30"/>
                <w:szCs w:val="30"/>
              </w:rPr>
              <w:t>勘测</w:t>
            </w:r>
            <w:r>
              <w:rPr>
                <w:rFonts w:ascii="宋体" w:hAnsi="宋体"/>
                <w:b/>
                <w:sz w:val="30"/>
                <w:szCs w:val="30"/>
              </w:rPr>
              <w:t>二</w:t>
            </w:r>
            <w:r w:rsidRPr="003F64D4">
              <w:rPr>
                <w:rFonts w:ascii="宋体" w:hAnsi="宋体"/>
                <w:b/>
                <w:sz w:val="30"/>
                <w:szCs w:val="30"/>
              </w:rPr>
              <w:t>等奖</w:t>
            </w:r>
          </w:p>
          <w:p w:rsidR="00A62881" w:rsidRPr="003F64D4" w:rsidRDefault="00A62881" w:rsidP="00344087">
            <w:pPr>
              <w:widowControl/>
              <w:ind w:rightChars="-30" w:right="-63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A62881" w:rsidRPr="003F64D4" w:rsidTr="00344087">
        <w:trPr>
          <w:trHeight w:val="526"/>
        </w:trPr>
        <w:tc>
          <w:tcPr>
            <w:tcW w:w="97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F40AB7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F40AB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工程测量</w:t>
            </w:r>
          </w:p>
        </w:tc>
      </w:tr>
      <w:tr w:rsidR="00A62881" w:rsidRPr="00FD2730" w:rsidTr="00344087">
        <w:trPr>
          <w:trHeight w:val="48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建塘～太安500kV线路工程测量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西南电力设计院有限公司</w:t>
            </w:r>
          </w:p>
        </w:tc>
      </w:tr>
      <w:tr w:rsidR="00A62881" w:rsidRPr="00FD2730" w:rsidTr="00344087">
        <w:trPr>
          <w:trHeight w:val="48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织金洞内地质遗迹三维可视化扫描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贵州电力设计研究院</w:t>
            </w:r>
          </w:p>
        </w:tc>
      </w:tr>
      <w:tr w:rsidR="00A62881" w:rsidRPr="00FD2730" w:rsidTr="00344087">
        <w:trPr>
          <w:trHeight w:val="48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兴县-五寨-平鲁-雁同500kV线路航空摄影测量工程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山西省电力勘测设计院有限公司</w:t>
            </w:r>
          </w:p>
        </w:tc>
      </w:tr>
      <w:tr w:rsidR="00A62881" w:rsidRPr="00FD2730" w:rsidTr="00344087">
        <w:trPr>
          <w:trHeight w:val="48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500kV山东电网线路舞动治理工程测量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山东电力工程咨询院有限公司</w:t>
            </w:r>
          </w:p>
        </w:tc>
      </w:tr>
      <w:tr w:rsidR="00A62881" w:rsidRPr="00FD2730" w:rsidTr="00344087">
        <w:trPr>
          <w:trHeight w:val="48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合福高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铁宣城地区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牵引站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220kV供电工程（工程测量）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安徽省电力设计院有限公司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安徽华电工程咨询设计有限公司</w:t>
            </w:r>
          </w:p>
        </w:tc>
      </w:tr>
      <w:tr w:rsidR="00A62881" w:rsidRPr="003F64D4" w:rsidTr="00344087">
        <w:trPr>
          <w:trHeight w:val="526"/>
        </w:trPr>
        <w:tc>
          <w:tcPr>
            <w:tcW w:w="97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F40AB7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F40AB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工程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岩土</w:t>
            </w:r>
          </w:p>
        </w:tc>
      </w:tr>
      <w:tr w:rsidR="00A62881" w:rsidRPr="00FD2730" w:rsidTr="00344087">
        <w:trPr>
          <w:trHeight w:val="48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印度尼西亚巴齐丹2×315MW燃煤电厂（岩土工程）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西南电力设计院有限公司</w:t>
            </w:r>
          </w:p>
        </w:tc>
      </w:tr>
      <w:tr w:rsidR="00A62881" w:rsidRPr="00FD2730" w:rsidTr="00344087">
        <w:trPr>
          <w:trHeight w:val="48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焦作龙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源电厂一期2×600MW机组岩土工程勘察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河南省电力勘测设计院</w:t>
            </w:r>
          </w:p>
        </w:tc>
      </w:tr>
      <w:tr w:rsidR="00A62881" w:rsidRPr="00FD2730" w:rsidTr="00344087">
        <w:trPr>
          <w:trHeight w:val="48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750kV兰州东～</w:t>
            </w:r>
            <w:proofErr w:type="gramStart"/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天水双回送电</w:t>
            </w:r>
            <w:proofErr w:type="gramEnd"/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线路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（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岩土工程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甘肃省电力设计院有限公司</w:t>
            </w:r>
          </w:p>
        </w:tc>
      </w:tr>
      <w:tr w:rsidR="00A62881" w:rsidRPr="00FD2730" w:rsidTr="00344087">
        <w:trPr>
          <w:trHeight w:val="48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安徽华电六安电厂2X600MW级扩建（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岩土工程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安徽省电力设计院有限公司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西北电力设计院有限公司</w:t>
            </w:r>
          </w:p>
        </w:tc>
      </w:tr>
      <w:tr w:rsidR="00A62881" w:rsidRPr="00FD2730" w:rsidTr="00344087">
        <w:trPr>
          <w:trHeight w:val="48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四川双龙±800kV换流站工程（岩土工程勘察）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中南电力设计院有限公司</w:t>
            </w:r>
          </w:p>
        </w:tc>
      </w:tr>
      <w:tr w:rsidR="00A62881" w:rsidRPr="00FD2730" w:rsidTr="00344087">
        <w:trPr>
          <w:trHeight w:val="48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蒙泰东胜第二热电厂4×330MW直接空冷供热机组岩土工程勘测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内蒙古电力勘测设计院有限责任公司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北京国岩华北技术检测有限公司</w:t>
            </w:r>
          </w:p>
        </w:tc>
      </w:tr>
      <w:tr w:rsidR="00A62881" w:rsidRPr="00FD2730" w:rsidTr="00344087">
        <w:trPr>
          <w:trHeight w:val="48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埃塞俄比亚复兴大坝500kVDEDESA-HOLETA输电线路（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岩土工程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国核电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力规划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设计研究院</w:t>
            </w:r>
          </w:p>
        </w:tc>
      </w:tr>
      <w:tr w:rsidR="00A62881" w:rsidRPr="00FD2730" w:rsidTr="00344087">
        <w:trPr>
          <w:trHeight w:val="48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华润盘锦热电厂岩土工程勘测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东北电力设计院有限公司</w:t>
            </w:r>
          </w:p>
        </w:tc>
      </w:tr>
      <w:tr w:rsidR="00A62881" w:rsidRPr="003F64D4" w:rsidTr="00344087">
        <w:trPr>
          <w:trHeight w:val="526"/>
        </w:trPr>
        <w:tc>
          <w:tcPr>
            <w:tcW w:w="97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F40AB7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F40AB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工程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水文气象</w:t>
            </w:r>
          </w:p>
        </w:tc>
      </w:tr>
      <w:tr w:rsidR="00A62881" w:rsidRPr="00FD2730" w:rsidTr="00344087">
        <w:trPr>
          <w:trHeight w:val="48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国电宿松华港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风电场工程水文气象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华东电力设计院有限公司</w:t>
            </w:r>
          </w:p>
        </w:tc>
      </w:tr>
      <w:tr w:rsidR="00A62881" w:rsidRPr="00FD2730" w:rsidTr="00344087">
        <w:trPr>
          <w:trHeight w:val="48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鱼卡750kV开关站工程水文气象勘测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国核电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力规划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设计研究院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西北电力设计院有限公司</w:t>
            </w:r>
          </w:p>
        </w:tc>
      </w:tr>
      <w:tr w:rsidR="00A62881" w:rsidRPr="00FD2730" w:rsidTr="00344087">
        <w:trPr>
          <w:trHeight w:val="48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内蒙古康巴什热电厂2×300MW空冷机组工程（水文气象）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华北电力设计院有限公司</w:t>
            </w:r>
          </w:p>
        </w:tc>
      </w:tr>
      <w:tr w:rsidR="00A62881" w:rsidRPr="00FD2730" w:rsidTr="00344087">
        <w:trPr>
          <w:trHeight w:val="48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丹巴~康定（大杠）500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千伏双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回线路新建工程（水文气象）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四川电力设计咨询有限责任公司</w:t>
            </w:r>
          </w:p>
        </w:tc>
      </w:tr>
      <w:tr w:rsidR="00A62881" w:rsidRPr="00FD2730" w:rsidTr="00344087">
        <w:trPr>
          <w:trHeight w:val="48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威信煤电一体化项目一期（2×600MW）新建工程（水文气象）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西南电力设计院有限公司</w:t>
            </w:r>
          </w:p>
        </w:tc>
      </w:tr>
      <w:tr w:rsidR="00A62881" w:rsidRPr="00FD2730" w:rsidTr="00344087">
        <w:trPr>
          <w:trHeight w:val="48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湖北大别山电厂一期2X640MW机组工程(水文气象）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中南电力设计院有限公司</w:t>
            </w:r>
          </w:p>
        </w:tc>
      </w:tr>
      <w:tr w:rsidR="00A62881" w:rsidRPr="003F64D4" w:rsidTr="00344087">
        <w:trPr>
          <w:trHeight w:val="526"/>
        </w:trPr>
        <w:tc>
          <w:tcPr>
            <w:tcW w:w="9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3F64D4" w:rsidRDefault="00A62881" w:rsidP="00344087">
            <w:pPr>
              <w:ind w:rightChars="-30" w:right="-63"/>
              <w:jc w:val="center"/>
              <w:rPr>
                <w:rFonts w:ascii="宋体" w:hAnsi="宋体" w:hint="eastAsia"/>
                <w:sz w:val="24"/>
              </w:rPr>
            </w:pPr>
          </w:p>
          <w:p w:rsidR="00A62881" w:rsidRPr="003F64D4" w:rsidRDefault="00A62881" w:rsidP="00344087">
            <w:pPr>
              <w:ind w:rightChars="-30" w:right="-63"/>
              <w:jc w:val="left"/>
              <w:rPr>
                <w:rFonts w:ascii="宋体" w:hAnsi="宋体"/>
                <w:b/>
                <w:sz w:val="30"/>
                <w:szCs w:val="30"/>
              </w:rPr>
            </w:pPr>
            <w:r w:rsidRPr="003F64D4">
              <w:rPr>
                <w:rFonts w:ascii="宋体" w:hAnsi="宋体" w:hint="eastAsia"/>
                <w:b/>
                <w:sz w:val="30"/>
                <w:szCs w:val="30"/>
              </w:rPr>
              <w:t>优秀工程</w:t>
            </w:r>
            <w:r w:rsidRPr="003F64D4">
              <w:rPr>
                <w:rFonts w:ascii="宋体" w:hAnsi="宋体"/>
                <w:b/>
                <w:sz w:val="30"/>
                <w:szCs w:val="30"/>
              </w:rPr>
              <w:t>勘测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三</w:t>
            </w:r>
            <w:r w:rsidRPr="003F64D4">
              <w:rPr>
                <w:rFonts w:ascii="宋体" w:hAnsi="宋体"/>
                <w:b/>
                <w:sz w:val="30"/>
                <w:szCs w:val="30"/>
              </w:rPr>
              <w:t>等奖</w:t>
            </w:r>
          </w:p>
          <w:p w:rsidR="00A62881" w:rsidRPr="003F64D4" w:rsidRDefault="00A62881" w:rsidP="00344087">
            <w:pPr>
              <w:widowControl/>
              <w:ind w:rightChars="-30" w:right="-63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A62881" w:rsidRPr="003F64D4" w:rsidTr="00344087">
        <w:trPr>
          <w:trHeight w:val="526"/>
        </w:trPr>
        <w:tc>
          <w:tcPr>
            <w:tcW w:w="97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F40AB7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F40AB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工程测量</w:t>
            </w:r>
          </w:p>
        </w:tc>
      </w:tr>
      <w:tr w:rsidR="00A62881" w:rsidRPr="00FD2730" w:rsidTr="00344087">
        <w:trPr>
          <w:trHeight w:val="492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德岭山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变～临河北变500kV送电线路工程（工程测量）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内蒙古电力勘测设计院有限责任公司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北京洛斯达数字遥感技术有限公司</w:t>
            </w:r>
          </w:p>
        </w:tc>
      </w:tr>
      <w:tr w:rsidR="00A62881" w:rsidRPr="00FD2730" w:rsidTr="00344087">
        <w:trPr>
          <w:trHeight w:val="492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神华皖能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安庆电厂二期2×1000MW机组扩建工程（工程测量）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华北电力设计院有限公司</w:t>
            </w:r>
          </w:p>
        </w:tc>
      </w:tr>
      <w:tr w:rsidR="00A62881" w:rsidRPr="00FD2730" w:rsidTr="00344087">
        <w:trPr>
          <w:trHeight w:val="492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湖北樊城-随州500kV线路工程（工程测量）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湖北省电力勘测设计院</w:t>
            </w:r>
          </w:p>
        </w:tc>
      </w:tr>
      <w:tr w:rsidR="00A62881" w:rsidRPr="00FD2730" w:rsidTr="00344087">
        <w:trPr>
          <w:trHeight w:val="492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长沙东－衡阳500kV送电线路（工程测量）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湖南省电力设计院有限公司</w:t>
            </w:r>
          </w:p>
        </w:tc>
      </w:tr>
      <w:tr w:rsidR="00A62881" w:rsidRPr="00FD2730" w:rsidTr="00344087">
        <w:trPr>
          <w:trHeight w:val="492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宁德～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陈田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Ⅱ路500千伏线路工程（工程测量）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福建永福电力设计股份有限公司</w:t>
            </w:r>
          </w:p>
        </w:tc>
      </w:tr>
      <w:tr w:rsidR="00A62881" w:rsidRPr="00FD2730" w:rsidTr="00344087">
        <w:trPr>
          <w:trHeight w:val="492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赣州-红都500kV线路工程（工程测量）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江西省电力设计院</w:t>
            </w:r>
          </w:p>
        </w:tc>
      </w:tr>
      <w:tr w:rsidR="00A62881" w:rsidRPr="00FD2730" w:rsidTr="00344087">
        <w:trPr>
          <w:trHeight w:val="492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米易~攀枝花II（I、II回）500千伏线路新建工程（工程测量）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四川电力设计咨询有限责任公司</w:t>
            </w:r>
          </w:p>
        </w:tc>
      </w:tr>
      <w:tr w:rsidR="00A62881" w:rsidRPr="003F64D4" w:rsidTr="00344087">
        <w:trPr>
          <w:trHeight w:val="526"/>
        </w:trPr>
        <w:tc>
          <w:tcPr>
            <w:tcW w:w="97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F40AB7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F40AB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工程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岩土</w:t>
            </w:r>
          </w:p>
        </w:tc>
      </w:tr>
      <w:tr w:rsidR="00A62881" w:rsidRPr="00FD2730" w:rsidTr="00344087">
        <w:trPr>
          <w:trHeight w:val="492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山西国际电力太原嘉节燃气热电联产项目岩土工程勘测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山西省电力勘测设计院有限公司</w:t>
            </w:r>
          </w:p>
        </w:tc>
      </w:tr>
      <w:tr w:rsidR="00A62881" w:rsidRPr="00FD2730" w:rsidTr="00344087">
        <w:trPr>
          <w:trHeight w:val="492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江苏中能硅业科技发展有限公司自备热电厂（岩土工程）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江苏省电力设计院有限公司</w:t>
            </w:r>
          </w:p>
        </w:tc>
      </w:tr>
      <w:tr w:rsidR="00A62881" w:rsidRPr="00FD2730" w:rsidTr="00344087">
        <w:trPr>
          <w:trHeight w:val="492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国电九江发电厂“上大压小”扩建工程（岩土工程）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江西省电力设计院</w:t>
            </w:r>
          </w:p>
        </w:tc>
      </w:tr>
      <w:tr w:rsidR="00A62881" w:rsidRPr="00FD2730" w:rsidTr="00344087">
        <w:trPr>
          <w:trHeight w:val="492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500kV</w:t>
            </w:r>
            <w:proofErr w:type="gramStart"/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诗乡变电站</w:t>
            </w:r>
            <w:proofErr w:type="gramEnd"/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岩土工程勘察项目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贵州电力设计研究院</w:t>
            </w:r>
          </w:p>
        </w:tc>
      </w:tr>
      <w:tr w:rsidR="00A62881" w:rsidRPr="00FD2730" w:rsidTr="00344087">
        <w:trPr>
          <w:trHeight w:val="492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锦屏~苏南±800kV特高压直流输电同里换流站工程岩土工程勘测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华东电力设计院有限公司</w:t>
            </w:r>
          </w:p>
        </w:tc>
      </w:tr>
      <w:tr w:rsidR="00A62881" w:rsidRPr="00FD2730" w:rsidTr="00344087">
        <w:trPr>
          <w:trHeight w:val="492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内蒙古康巴什热电厂2×350MW空冷机组工程岩（岩土工程）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华北电力设计院有限公司</w:t>
            </w:r>
          </w:p>
        </w:tc>
      </w:tr>
      <w:tr w:rsidR="00A62881" w:rsidRPr="00FD2730" w:rsidTr="00344087">
        <w:trPr>
          <w:trHeight w:val="492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新疆华电喀什二期2×350MW热电联产扩建工程岩土工程勘测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东北电力设计院有限公司</w:t>
            </w:r>
          </w:p>
        </w:tc>
      </w:tr>
      <w:tr w:rsidR="00A62881" w:rsidRPr="00FD2730" w:rsidTr="00344087">
        <w:trPr>
          <w:trHeight w:val="492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伊拉克WASSIT4×330MW燃油机组工程（岩土工程）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山东电力工程咨询院有限公司</w:t>
            </w:r>
          </w:p>
        </w:tc>
      </w:tr>
      <w:tr w:rsidR="00A62881" w:rsidRPr="00FD2730" w:rsidTr="00344087">
        <w:trPr>
          <w:trHeight w:val="492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伊犁750kV变电站（岩土工程）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新疆电力设计院有限公司</w:t>
            </w:r>
          </w:p>
        </w:tc>
      </w:tr>
      <w:tr w:rsidR="00A62881" w:rsidRPr="00FD2730" w:rsidTr="00344087">
        <w:trPr>
          <w:trHeight w:val="492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开滦古冶煤矸石坑口电厂(2×300MW机组)工程（岩土工程）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华北电力设计院有限公司</w:t>
            </w:r>
          </w:p>
        </w:tc>
      </w:tr>
      <w:tr w:rsidR="00A62881" w:rsidRPr="00FD2730" w:rsidTr="00344087">
        <w:trPr>
          <w:trHeight w:val="492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18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国网能源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哈密电厂4×660MW工程（岩土工程）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国核电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力规划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设计研究院</w:t>
            </w:r>
          </w:p>
        </w:tc>
      </w:tr>
      <w:tr w:rsidR="00A62881" w:rsidRPr="00FD2730" w:rsidTr="00344087">
        <w:trPr>
          <w:trHeight w:val="492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酒泉钢铁（集团）有限责任公司嘉峪关2×350MW自备热电联产工程（岩土工程）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山东电力工程咨询院有限公司</w:t>
            </w:r>
          </w:p>
        </w:tc>
      </w:tr>
      <w:tr w:rsidR="00A62881" w:rsidRPr="003F64D4" w:rsidTr="00344087">
        <w:trPr>
          <w:trHeight w:val="526"/>
        </w:trPr>
        <w:tc>
          <w:tcPr>
            <w:tcW w:w="97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F40AB7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F40AB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工程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水文气象</w:t>
            </w:r>
          </w:p>
        </w:tc>
      </w:tr>
      <w:tr w:rsidR="00A62881" w:rsidRPr="00FD2730" w:rsidTr="00344087">
        <w:trPr>
          <w:trHeight w:val="492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华电新疆发电有限公司昌吉热电厂2×330MW热电联产工程（水文气象）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新疆电力设计院有限公司</w:t>
            </w:r>
          </w:p>
        </w:tc>
      </w:tr>
      <w:tr w:rsidR="00A62881" w:rsidRPr="00FD2730" w:rsidTr="00344087">
        <w:trPr>
          <w:trHeight w:val="492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华能荆门电厂-永兴220kV线路工程（水文气象）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湖北省电力勘测设计院</w:t>
            </w:r>
          </w:p>
        </w:tc>
      </w:tr>
      <w:tr w:rsidR="00A62881" w:rsidRPr="00FD2730" w:rsidTr="00344087">
        <w:trPr>
          <w:trHeight w:val="492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山西国际电力太原嘉节燃气热电联产项目水文气象工程勘测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山西省电力勘测设计院有限公司</w:t>
            </w:r>
          </w:p>
        </w:tc>
      </w:tr>
      <w:tr w:rsidR="00A62881" w:rsidRPr="00FD2730" w:rsidTr="00344087">
        <w:trPr>
          <w:trHeight w:val="492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石钟山-洪源500kV线路工程（水文气象）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江西省电力设计院</w:t>
            </w:r>
          </w:p>
        </w:tc>
      </w:tr>
      <w:tr w:rsidR="00A62881" w:rsidRPr="00FD2730" w:rsidTr="00344087">
        <w:trPr>
          <w:trHeight w:val="492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华能临沂发电厂上大压小扩建2×350MW工程水文气象勘测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山东电力工程咨询院有限公司</w:t>
            </w:r>
          </w:p>
        </w:tc>
      </w:tr>
      <w:tr w:rsidR="00A62881" w:rsidRPr="00FD2730" w:rsidTr="00344087">
        <w:trPr>
          <w:trHeight w:val="492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响沙湾-过三梁Ⅰ、Ⅱ回220kV送电线路（水文气象）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内蒙古电力勘测设计院有限责任公司</w:t>
            </w:r>
          </w:p>
        </w:tc>
      </w:tr>
      <w:tr w:rsidR="00A62881" w:rsidRPr="00FD2730" w:rsidTr="00344087">
        <w:trPr>
          <w:trHeight w:val="492"/>
        </w:trPr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大唐山东文登风电场二期工程水文气象勘测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华东电力设计院有限公司</w:t>
            </w:r>
          </w:p>
        </w:tc>
      </w:tr>
      <w:tr w:rsidR="00A62881" w:rsidRPr="003F64D4" w:rsidTr="00344087">
        <w:trPr>
          <w:trHeight w:val="526"/>
        </w:trPr>
        <w:tc>
          <w:tcPr>
            <w:tcW w:w="9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3F64D4" w:rsidRDefault="00A62881" w:rsidP="00344087">
            <w:pPr>
              <w:ind w:rightChars="-30" w:right="-63"/>
              <w:jc w:val="center"/>
              <w:rPr>
                <w:rFonts w:ascii="宋体" w:hAnsi="宋体" w:hint="eastAsia"/>
                <w:sz w:val="24"/>
              </w:rPr>
            </w:pPr>
          </w:p>
          <w:p w:rsidR="00A62881" w:rsidRPr="003F64D4" w:rsidRDefault="00A62881" w:rsidP="00344087">
            <w:pPr>
              <w:ind w:rightChars="-30" w:right="-63"/>
              <w:jc w:val="left"/>
              <w:rPr>
                <w:rFonts w:ascii="宋体" w:hAnsi="宋体"/>
                <w:b/>
                <w:sz w:val="30"/>
                <w:szCs w:val="30"/>
              </w:rPr>
            </w:pPr>
            <w:r w:rsidRPr="003F64D4">
              <w:rPr>
                <w:rFonts w:ascii="宋体" w:hAnsi="宋体" w:hint="eastAsia"/>
                <w:b/>
                <w:sz w:val="30"/>
                <w:szCs w:val="30"/>
              </w:rPr>
              <w:t>优秀工程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设计一</w:t>
            </w:r>
            <w:r w:rsidRPr="003F64D4">
              <w:rPr>
                <w:rFonts w:ascii="宋体" w:hAnsi="宋体"/>
                <w:b/>
                <w:sz w:val="30"/>
                <w:szCs w:val="30"/>
              </w:rPr>
              <w:t>等奖</w:t>
            </w:r>
          </w:p>
          <w:p w:rsidR="00A62881" w:rsidRPr="003F64D4" w:rsidRDefault="00A62881" w:rsidP="00344087">
            <w:pPr>
              <w:widowControl/>
              <w:ind w:rightChars="-30" w:right="-63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A62881" w:rsidRPr="003F64D4" w:rsidTr="00344087">
        <w:trPr>
          <w:trHeight w:val="526"/>
        </w:trPr>
        <w:tc>
          <w:tcPr>
            <w:tcW w:w="97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F40AB7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火电</w:t>
            </w:r>
            <w:r w:rsidRPr="00F40AB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工程</w:t>
            </w:r>
          </w:p>
        </w:tc>
      </w:tr>
      <w:tr w:rsidR="00A62881" w:rsidRPr="00FD2730" w:rsidTr="00344087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安庆电厂二期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×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1000MW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机组扩建工程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华北电力设计院有限公司</w:t>
            </w:r>
          </w:p>
        </w:tc>
      </w:tr>
      <w:tr w:rsidR="00A62881" w:rsidRPr="00FD2730" w:rsidTr="00344087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国电泰州电厂二期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(2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×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1000MW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二次再热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)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华东电力设计院有限公司</w:t>
            </w:r>
          </w:p>
        </w:tc>
      </w:tr>
      <w:tr w:rsidR="00A62881" w:rsidRPr="00FD2730" w:rsidTr="00344087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重庆神华万州电厂新建工程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西南电力设计院有限公司</w:t>
            </w:r>
          </w:p>
        </w:tc>
      </w:tr>
      <w:tr w:rsidR="00A62881" w:rsidRPr="00FD2730" w:rsidTr="00344087">
        <w:trPr>
          <w:trHeight w:val="692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华能安源电厂“上大压小”新建工程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江西省电力设计院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西北电力设计院有限公司</w:t>
            </w:r>
          </w:p>
        </w:tc>
      </w:tr>
      <w:tr w:rsidR="00A62881" w:rsidRPr="00FD2730" w:rsidTr="00344087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华能长兴电厂“上大压小”工程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浙江省电力设计院有限公司</w:t>
            </w:r>
          </w:p>
        </w:tc>
      </w:tr>
      <w:tr w:rsidR="00A62881" w:rsidRPr="00FD2730" w:rsidTr="00344087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华能绿色煤电天津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IGCC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电站工程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西北电力设计院有限公司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宁波工程有限公司</w:t>
            </w:r>
          </w:p>
        </w:tc>
      </w:tr>
      <w:tr w:rsidR="00A62881" w:rsidRPr="00FD2730" w:rsidTr="00344087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河南新中益电厂工程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河南省电力勘测设计院</w:t>
            </w:r>
          </w:p>
        </w:tc>
      </w:tr>
      <w:tr w:rsidR="00A62881" w:rsidRPr="00FD2730" w:rsidTr="00344087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华能伊春“上大压小”热电联产（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×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350MW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）新建工程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东北电力设计院有限公司</w:t>
            </w:r>
          </w:p>
        </w:tc>
      </w:tr>
      <w:tr w:rsidR="00A62881" w:rsidRPr="003F64D4" w:rsidTr="00344087">
        <w:trPr>
          <w:trHeight w:val="526"/>
        </w:trPr>
        <w:tc>
          <w:tcPr>
            <w:tcW w:w="97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F40AB7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境外发电</w:t>
            </w:r>
            <w:r w:rsidRPr="00F40AB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工程</w:t>
            </w:r>
          </w:p>
        </w:tc>
      </w:tr>
      <w:tr w:rsidR="00A62881" w:rsidRPr="00FD2730" w:rsidTr="00344087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土耳其阿特拉斯(1+1)×600MW伊斯肯德伦火电厂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中南电力设计院有限公司</w:t>
            </w:r>
          </w:p>
        </w:tc>
      </w:tr>
      <w:tr w:rsidR="00A62881" w:rsidRPr="003F64D4" w:rsidTr="00344087">
        <w:trPr>
          <w:trHeight w:val="526"/>
        </w:trPr>
        <w:tc>
          <w:tcPr>
            <w:tcW w:w="97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F40AB7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变电</w:t>
            </w:r>
            <w:r w:rsidRPr="00F40AB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工程</w:t>
            </w:r>
          </w:p>
        </w:tc>
      </w:tr>
      <w:tr w:rsidR="00A62881" w:rsidRPr="00FD2730" w:rsidTr="00344087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503987" w:rsidRDefault="00A62881" w:rsidP="0034408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03987">
              <w:rPr>
                <w:rFonts w:ascii="宋体" w:hAnsi="宋体" w:cs="宋体" w:hint="eastAsia"/>
                <w:color w:val="000000"/>
                <w:kern w:val="0"/>
                <w:sz w:val="24"/>
              </w:rPr>
              <w:t>西藏昌都电网与四川电网联网输变电工程变电站工程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503987" w:rsidRDefault="00A62881" w:rsidP="0034408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03987">
              <w:rPr>
                <w:rFonts w:ascii="宋体" w:hAnsi="宋体" w:cs="宋体" w:hint="eastAsia"/>
                <w:color w:val="000000"/>
                <w:kern w:val="0"/>
                <w:sz w:val="24"/>
              </w:rPr>
              <w:t>西南电力设计院</w:t>
            </w:r>
          </w:p>
        </w:tc>
      </w:tr>
      <w:tr w:rsidR="00A62881" w:rsidRPr="00FD2730" w:rsidTr="00344087">
        <w:trPr>
          <w:trHeight w:val="667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浙北－福州特高压交流工程变电工程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国网北京经济技术研究院</w:t>
            </w:r>
            <w:proofErr w:type="gramEnd"/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华北电力设计院有限公司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华东电力设计院有限公司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西南电力设计院有限公司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东北电力设计院有限公司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浙江省电力设计院有限公司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安徽省电力设计院有限公司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福建省电力勘测设计院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中国电力科学研究院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国网电力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科学研究院</w:t>
            </w:r>
          </w:p>
        </w:tc>
      </w:tr>
      <w:tr w:rsidR="00A62881" w:rsidRPr="00FD2730" w:rsidTr="00344087">
        <w:trPr>
          <w:trHeight w:val="79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溪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洛渡右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岸电站送电广东±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500kV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同塔双回直流输电工程换流站及接地极工程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电力规划设计总院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西南电力设计院有限公司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广东省电力设计研究院有限公司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中南电力设计院有限公司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华东电力设计院有限公司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南方电网科学研究院</w:t>
            </w:r>
          </w:p>
        </w:tc>
      </w:tr>
      <w:tr w:rsidR="00A62881" w:rsidRPr="00FD2730" w:rsidTr="00344087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舟山多端柔性直流输电示范工程（换流站工程）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浙江省电力设计院有限公司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中国电力技术装备有限公司</w:t>
            </w:r>
          </w:p>
        </w:tc>
      </w:tr>
      <w:tr w:rsidR="00A62881" w:rsidRPr="00FD2730" w:rsidTr="00344087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糯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扎渡电站送电广东±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800kV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直流输电工程换流站及接地极工程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电力规划设计总院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中南电力设计院有限公司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广东省电力设计研究院有限公司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南方电网科学研究院</w:t>
            </w:r>
          </w:p>
        </w:tc>
      </w:tr>
      <w:tr w:rsidR="00A62881" w:rsidRPr="00FD2730" w:rsidTr="00344087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米易500千伏变电站新建工程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四川电力设计咨询有限责任公司</w:t>
            </w:r>
          </w:p>
        </w:tc>
      </w:tr>
      <w:tr w:rsidR="00A62881" w:rsidRPr="00FD2730" w:rsidTr="00344087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五彩湾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750kV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华东电力设计院有限公司</w:t>
            </w:r>
          </w:p>
        </w:tc>
      </w:tr>
      <w:tr w:rsidR="00A62881" w:rsidRPr="00FD2730" w:rsidTr="00344087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黄河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500kV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变电站新建工程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山东智源电力设计咨询有限公司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山东电力工程咨询院有限公司</w:t>
            </w:r>
          </w:p>
        </w:tc>
      </w:tr>
      <w:tr w:rsidR="00A62881" w:rsidRPr="00FD2730" w:rsidTr="00344087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沙湖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750kV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变电站新建工程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东北电力设计院有限公司</w:t>
            </w:r>
          </w:p>
        </w:tc>
      </w:tr>
      <w:tr w:rsidR="00A62881" w:rsidRPr="003F64D4" w:rsidTr="00344087">
        <w:trPr>
          <w:trHeight w:val="526"/>
        </w:trPr>
        <w:tc>
          <w:tcPr>
            <w:tcW w:w="97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F40AB7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送电</w:t>
            </w:r>
            <w:r w:rsidRPr="00F40AB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工程</w:t>
            </w:r>
          </w:p>
        </w:tc>
      </w:tr>
      <w:tr w:rsidR="00A62881" w:rsidRPr="00FD2730" w:rsidTr="00344087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D6010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10E">
              <w:rPr>
                <w:rFonts w:ascii="宋体" w:hAnsi="宋体" w:cs="宋体" w:hint="eastAsia"/>
                <w:color w:val="000000"/>
                <w:kern w:val="0"/>
                <w:sz w:val="24"/>
              </w:rPr>
              <w:t>西藏昌都电网与四川电网联网输变电工程线路工程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D6010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10E">
              <w:rPr>
                <w:rFonts w:ascii="宋体" w:hAnsi="宋体" w:cs="宋体" w:hint="eastAsia"/>
                <w:color w:val="000000"/>
                <w:kern w:val="0"/>
                <w:sz w:val="24"/>
              </w:rPr>
              <w:t>西南电力设计院</w:t>
            </w:r>
          </w:p>
        </w:tc>
      </w:tr>
      <w:tr w:rsidR="00A62881" w:rsidRPr="00FD2730" w:rsidTr="00344087">
        <w:trPr>
          <w:trHeight w:val="181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20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浙北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-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福州特高压交流输变电工程线路工程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国网北京经济技术研究院</w:t>
            </w:r>
            <w:proofErr w:type="gramEnd"/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电力规划总院有限公司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江苏省电力设计院有限公司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浙江省电力设计院有限公司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河南省电力勘测设计院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东北电力设计院有限公司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山东电力工程咨询院有限公司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华东电力设计院有限公司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中南电力设计院有限公司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福建省电力勘测设计院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湖南省电力设计院有限公司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福建永福工程顾问有限公司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中国电力科学研究院</w:t>
            </w:r>
          </w:p>
        </w:tc>
      </w:tr>
      <w:tr w:rsidR="00A62881" w:rsidRPr="00FD2730" w:rsidTr="00344087">
        <w:trPr>
          <w:trHeight w:val="184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溪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洛渡右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岸电站送电广东±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500kV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同塔双回直流输电工程直流线路及接地极线路工程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电力规划设计总院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西南电力设计院有限公司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广东省电力设计研究院有限公司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中南电力设计院有限公司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贵州电力设计研究院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东北电力设计院有限公司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华东电力设计院有限公司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南方电网科学研究院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中国电力科学研究院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北京洛斯达科技发展有限公司</w:t>
            </w:r>
          </w:p>
        </w:tc>
      </w:tr>
      <w:tr w:rsidR="00A62881" w:rsidRPr="00FD2730" w:rsidTr="00344087">
        <w:trPr>
          <w:trHeight w:val="2063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糯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扎渡电站送电广东±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800kV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直流输电工程直流线路及接地极线路工程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电力规划设计总院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中南电力设计院有限公司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广东省电力设计研究院有限公司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西南电力设计院有限公司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西北电力设计院有限公司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云南省电力设计院有限公司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广西电力设计研究院有限公司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贵州电力设计研究院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南方电网科学研究院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中国电力科学研究院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北京洛斯达科技发展有限公司</w:t>
            </w:r>
          </w:p>
        </w:tc>
      </w:tr>
      <w:tr w:rsidR="00A62881" w:rsidRPr="00FD2730" w:rsidTr="00344087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舟山多端柔性直流输电示范工程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_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定海—岱山±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200kV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直流线路工程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舟山启明电力设计院有限公司</w:t>
            </w:r>
          </w:p>
        </w:tc>
      </w:tr>
      <w:tr w:rsidR="00A62881" w:rsidRPr="00FD2730" w:rsidTr="00344087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750kV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兰州东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-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天水双回送电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甘肃省电力设计院有限公司</w:t>
            </w:r>
          </w:p>
        </w:tc>
      </w:tr>
      <w:tr w:rsidR="00A62881" w:rsidRPr="003F64D4" w:rsidTr="00344087">
        <w:trPr>
          <w:trHeight w:val="526"/>
        </w:trPr>
        <w:tc>
          <w:tcPr>
            <w:tcW w:w="97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F40AB7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供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配电变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电</w:t>
            </w:r>
            <w:r w:rsidRPr="00F40AB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工程</w:t>
            </w:r>
          </w:p>
        </w:tc>
      </w:tr>
      <w:tr w:rsidR="00A62881" w:rsidRPr="00FD2730" w:rsidTr="00344087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25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菜市口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北京电力经济技术研究院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清华大学建筑设计研究院有限公司</w:t>
            </w:r>
          </w:p>
        </w:tc>
      </w:tr>
      <w:tr w:rsidR="00A62881" w:rsidRPr="00FD2730" w:rsidTr="00344087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河北武强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江苏科能电力工程咨询有限公司</w:t>
            </w:r>
          </w:p>
        </w:tc>
      </w:tr>
      <w:tr w:rsidR="00A62881" w:rsidRPr="00FD2730" w:rsidTr="00344087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玉律变电站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深圳供电规划设计院有限公司</w:t>
            </w:r>
          </w:p>
        </w:tc>
      </w:tr>
      <w:tr w:rsidR="00A62881" w:rsidRPr="00FD2730" w:rsidTr="00344087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南平九龙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福建永福电力设计股份有限公司</w:t>
            </w:r>
          </w:p>
        </w:tc>
      </w:tr>
      <w:tr w:rsidR="00A62881" w:rsidRPr="00FD2730" w:rsidTr="00344087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洞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泾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上海电力设计院有限公司</w:t>
            </w:r>
          </w:p>
        </w:tc>
      </w:tr>
      <w:tr w:rsidR="00A62881" w:rsidRPr="00FD2730" w:rsidTr="00344087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玉龙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变电站新建工程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四川电力设计咨询有限责任公司</w:t>
            </w:r>
          </w:p>
        </w:tc>
      </w:tr>
      <w:tr w:rsidR="00A62881" w:rsidRPr="00FD2730" w:rsidTr="00344087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娄底吉星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益阳电力勘测设计院有限公司</w:t>
            </w:r>
          </w:p>
        </w:tc>
      </w:tr>
      <w:tr w:rsidR="00A62881" w:rsidRPr="00FD2730" w:rsidTr="00344087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南蔡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国网北京经济技术研究院</w:t>
            </w:r>
            <w:proofErr w:type="gramEnd"/>
          </w:p>
        </w:tc>
      </w:tr>
      <w:tr w:rsidR="00A62881" w:rsidRPr="00FD2730" w:rsidTr="00344087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瓷都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变电站新建工程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沈阳电力勘测设计院</w:t>
            </w:r>
          </w:p>
        </w:tc>
      </w:tr>
      <w:tr w:rsidR="00A62881" w:rsidRPr="00FD2730" w:rsidTr="00344087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禹越</w:t>
            </w:r>
            <w:proofErr w:type="gramEnd"/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110kV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湖州电力设计院有限公司</w:t>
            </w:r>
          </w:p>
        </w:tc>
      </w:tr>
      <w:tr w:rsidR="00A62881" w:rsidRPr="00FD2730" w:rsidTr="00344087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郑州未来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110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千伏变电站新建工程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中国电力技术装备有限公司</w:t>
            </w:r>
          </w:p>
        </w:tc>
      </w:tr>
      <w:tr w:rsidR="00A62881" w:rsidRPr="003F64D4" w:rsidTr="00344087">
        <w:trPr>
          <w:trHeight w:val="526"/>
        </w:trPr>
        <w:tc>
          <w:tcPr>
            <w:tcW w:w="97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F40AB7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供配电送电</w:t>
            </w:r>
            <w:r w:rsidRPr="00F40AB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工程</w:t>
            </w:r>
          </w:p>
        </w:tc>
      </w:tr>
      <w:tr w:rsidR="00A62881" w:rsidRPr="00FD2730" w:rsidTr="00344087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门头沟～昌平π入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海淀变</w:t>
            </w:r>
            <w:proofErr w:type="gramEnd"/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500kV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线路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北京电力经济技术研究院</w:t>
            </w:r>
          </w:p>
        </w:tc>
      </w:tr>
      <w:tr w:rsidR="00A62881" w:rsidRPr="00FD2730" w:rsidTr="00344087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李家墩～王家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墩</w:t>
            </w:r>
            <w:proofErr w:type="gramEnd"/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湖北省电力勘测设计院</w:t>
            </w:r>
          </w:p>
        </w:tc>
      </w:tr>
      <w:tr w:rsidR="00A62881" w:rsidRPr="00FD2730" w:rsidTr="00344087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多联供电厂～琴韵站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电缆线路工程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珠海电力设计院有限公司</w:t>
            </w:r>
          </w:p>
        </w:tc>
      </w:tr>
      <w:tr w:rsidR="00A62881" w:rsidRPr="00FD2730" w:rsidTr="00344087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深圳市城市轨道交通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11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号线工程松岗车辆段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安奋甲乙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线、奋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琵甲乙线迁改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深圳供电规划设计院有限公司</w:t>
            </w:r>
          </w:p>
        </w:tc>
      </w:tr>
      <w:tr w:rsidR="00A62881" w:rsidRPr="00FD2730" w:rsidTr="00344087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戚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墅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堰电厂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-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东青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输电线路工程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江苏省电力设计院有限公司</w:t>
            </w:r>
          </w:p>
        </w:tc>
      </w:tr>
      <w:tr w:rsidR="00A62881" w:rsidRPr="00FD2730" w:rsidTr="00344087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合福客运专线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绩溪北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牵引站</w:t>
            </w:r>
            <w:proofErr w:type="gramEnd"/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千伏外部供电工程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安徽华电工程咨询设计有限公司</w:t>
            </w:r>
          </w:p>
        </w:tc>
      </w:tr>
      <w:tr w:rsidR="00A62881" w:rsidRPr="00FD2730" w:rsidTr="00344087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茂名热电厂至曙光送电线路工程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广东天联电力设计有限公司</w:t>
            </w:r>
          </w:p>
        </w:tc>
      </w:tr>
      <w:tr w:rsidR="00A62881" w:rsidRPr="00FD2730" w:rsidTr="00344087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布伦口水电站配套送出线路工程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国核电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力规划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设计研究院</w:t>
            </w:r>
          </w:p>
        </w:tc>
      </w:tr>
      <w:tr w:rsidR="00A62881" w:rsidRPr="00FD2730" w:rsidTr="00344087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东莞纵江</w:t>
            </w:r>
            <w:proofErr w:type="gramEnd"/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(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东纵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)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站配套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黎跃甲乙线解口入纵江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站线路工程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东莞电力设计院</w:t>
            </w:r>
          </w:p>
        </w:tc>
      </w:tr>
      <w:tr w:rsidR="00A62881" w:rsidRPr="00FD2730" w:rsidTr="00344087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南阳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千伏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淅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川西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变配套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河南经纬电力设计院</w:t>
            </w:r>
          </w:p>
        </w:tc>
      </w:tr>
      <w:tr w:rsidR="00A62881" w:rsidRPr="003F64D4" w:rsidTr="00344087">
        <w:trPr>
          <w:trHeight w:val="526"/>
        </w:trPr>
        <w:tc>
          <w:tcPr>
            <w:tcW w:w="97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F40AB7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通讯自动化</w:t>
            </w:r>
            <w:r w:rsidRPr="00F40AB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工程</w:t>
            </w:r>
          </w:p>
        </w:tc>
      </w:tr>
      <w:tr w:rsidR="00A62881" w:rsidRPr="00FD2730" w:rsidTr="00344087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46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水口发电集团公司福州集控中心建设方案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福建省电力勘测设计院</w:t>
            </w:r>
          </w:p>
        </w:tc>
      </w:tr>
      <w:tr w:rsidR="00A62881" w:rsidRPr="003F64D4" w:rsidTr="00344087">
        <w:trPr>
          <w:trHeight w:val="526"/>
        </w:trPr>
        <w:tc>
          <w:tcPr>
            <w:tcW w:w="97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F40AB7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新能源</w:t>
            </w:r>
            <w:r w:rsidRPr="00F40AB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工程</w:t>
            </w:r>
          </w:p>
        </w:tc>
      </w:tr>
      <w:tr w:rsidR="00A62881" w:rsidRPr="00FD2730" w:rsidTr="00344087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埃塞俄比亚</w:t>
            </w:r>
            <w:proofErr w:type="spellStart"/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Adama</w:t>
            </w:r>
            <w:proofErr w:type="spell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风电场一期工程设计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中国水电工程顾问集团有限公司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北京勘测设计研究院有限公司</w:t>
            </w:r>
          </w:p>
        </w:tc>
      </w:tr>
      <w:tr w:rsidR="00A62881" w:rsidRPr="00FD2730" w:rsidTr="00344087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上海国际旅游度假区核心区天然气分布式能源站项目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上海艾能电力工程有限公司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华东电力设计院有限公司</w:t>
            </w:r>
          </w:p>
        </w:tc>
      </w:tr>
      <w:tr w:rsidR="00A62881" w:rsidRPr="00FD2730" w:rsidTr="00344087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宁夏海原风电场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（大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咀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、杆杆梁、大南沟、夏家窑）华电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200MW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风电工程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华北电力设计院有限公司</w:t>
            </w:r>
          </w:p>
        </w:tc>
      </w:tr>
      <w:tr w:rsidR="00A62881" w:rsidRPr="00FD2730" w:rsidTr="00344087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两岸新能源合作海南航天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50MWp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光伏发电实证性研究金太阳示范项目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东北电力设计院有限公司</w:t>
            </w:r>
          </w:p>
        </w:tc>
      </w:tr>
      <w:tr w:rsidR="00A62881" w:rsidRPr="00FD2730" w:rsidTr="00344087">
        <w:trPr>
          <w:trHeight w:val="486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华能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湖南苏宝顶风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电场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(150MW)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湖南省电力设计院有限公司</w:t>
            </w:r>
          </w:p>
        </w:tc>
      </w:tr>
      <w:tr w:rsidR="00A62881" w:rsidRPr="003F64D4" w:rsidTr="00344087">
        <w:trPr>
          <w:trHeight w:val="526"/>
        </w:trPr>
        <w:tc>
          <w:tcPr>
            <w:tcW w:w="9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3F64D4" w:rsidRDefault="00A62881" w:rsidP="00344087">
            <w:pPr>
              <w:ind w:rightChars="-30" w:right="-63"/>
              <w:jc w:val="center"/>
              <w:rPr>
                <w:rFonts w:ascii="宋体" w:hAnsi="宋体" w:hint="eastAsia"/>
                <w:sz w:val="24"/>
              </w:rPr>
            </w:pPr>
          </w:p>
          <w:p w:rsidR="00A62881" w:rsidRPr="003F64D4" w:rsidRDefault="00A62881" w:rsidP="00344087">
            <w:pPr>
              <w:ind w:rightChars="-30" w:right="-63"/>
              <w:jc w:val="left"/>
              <w:rPr>
                <w:rFonts w:ascii="宋体" w:hAnsi="宋体"/>
                <w:b/>
                <w:sz w:val="30"/>
                <w:szCs w:val="30"/>
              </w:rPr>
            </w:pPr>
            <w:r w:rsidRPr="003F64D4">
              <w:rPr>
                <w:rFonts w:ascii="宋体" w:hAnsi="宋体" w:hint="eastAsia"/>
                <w:b/>
                <w:sz w:val="30"/>
                <w:szCs w:val="30"/>
              </w:rPr>
              <w:t>优秀工程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设计二</w:t>
            </w:r>
            <w:r w:rsidRPr="003F64D4">
              <w:rPr>
                <w:rFonts w:ascii="宋体" w:hAnsi="宋体"/>
                <w:b/>
                <w:sz w:val="30"/>
                <w:szCs w:val="30"/>
              </w:rPr>
              <w:t>等奖</w:t>
            </w:r>
          </w:p>
          <w:p w:rsidR="00A62881" w:rsidRPr="003F64D4" w:rsidRDefault="00A62881" w:rsidP="00344087">
            <w:pPr>
              <w:widowControl/>
              <w:ind w:rightChars="-30" w:right="-63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A62881" w:rsidRPr="003F64D4" w:rsidTr="00344087">
        <w:trPr>
          <w:trHeight w:val="526"/>
        </w:trPr>
        <w:tc>
          <w:tcPr>
            <w:tcW w:w="97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F40AB7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火电</w:t>
            </w:r>
            <w:r w:rsidRPr="00F40AB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工程</w:t>
            </w:r>
          </w:p>
        </w:tc>
      </w:tr>
      <w:tr w:rsidR="00A62881" w:rsidRPr="0090592A" w:rsidTr="00344087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华润海丰电厂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×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1000MW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超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超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临界燃煤发电机组工程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西北电力设计院有限公司</w:t>
            </w:r>
          </w:p>
        </w:tc>
      </w:tr>
      <w:tr w:rsidR="00A62881" w:rsidRPr="0090592A" w:rsidTr="00344087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安徽淮南平圩电厂三期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×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100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万千瓦燃煤发电机组工程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华东电力设计院有限公司</w:t>
            </w:r>
          </w:p>
        </w:tc>
      </w:tr>
      <w:tr w:rsidR="00A62881" w:rsidRPr="0090592A" w:rsidTr="00344087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华能海门电厂一期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号、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号机组（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2x1000MV)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广东省电力设计研究院有限公司</w:t>
            </w:r>
          </w:p>
        </w:tc>
      </w:tr>
      <w:tr w:rsidR="00A62881" w:rsidRPr="0090592A" w:rsidTr="00344087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天津华电武清燃气分布式能源站工程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国核电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力规划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设计研究院</w:t>
            </w:r>
          </w:p>
        </w:tc>
      </w:tr>
      <w:tr w:rsidR="00A62881" w:rsidRPr="0090592A" w:rsidTr="00344087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绥中发电有限责任公司俄制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800MW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机组节能减排优化升级项目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东北电力设计院有限公司</w:t>
            </w:r>
          </w:p>
        </w:tc>
      </w:tr>
      <w:tr w:rsidR="00A62881" w:rsidRPr="0090592A" w:rsidTr="00344087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山西国际电力太原嘉节燃气热电联产项目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山西省电力勘测设计院有限公司</w:t>
            </w:r>
          </w:p>
        </w:tc>
      </w:tr>
      <w:tr w:rsidR="00A62881" w:rsidRPr="0090592A" w:rsidTr="00344087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江苏南通电厂“上大压小”新建项目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华东电力设计院有限公司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江苏省电力设计院有限公司</w:t>
            </w:r>
          </w:p>
        </w:tc>
      </w:tr>
      <w:tr w:rsidR="00A62881" w:rsidRPr="0090592A" w:rsidTr="00344087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大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唐国际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北京高井燃气热电联产工程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华北电力设计院有限公司</w:t>
            </w:r>
          </w:p>
        </w:tc>
      </w:tr>
      <w:tr w:rsidR="00A62881" w:rsidRPr="003F64D4" w:rsidTr="00344087">
        <w:trPr>
          <w:trHeight w:val="526"/>
        </w:trPr>
        <w:tc>
          <w:tcPr>
            <w:tcW w:w="97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F40AB7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境外发电</w:t>
            </w:r>
            <w:r w:rsidRPr="00F40AB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工程</w:t>
            </w:r>
          </w:p>
        </w:tc>
      </w:tr>
      <w:tr w:rsidR="00A62881" w:rsidRPr="003D3EF3" w:rsidTr="00344087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D0D0D"/>
                <w:sz w:val="24"/>
              </w:rPr>
            </w:pPr>
            <w:r w:rsidRPr="004A7FBE">
              <w:rPr>
                <w:rFonts w:ascii="宋体" w:hAnsi="宋体" w:hint="eastAsia"/>
                <w:color w:val="0D0D0D"/>
                <w:sz w:val="24"/>
              </w:rPr>
              <w:t>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D0D0D"/>
                <w:kern w:val="0"/>
                <w:sz w:val="24"/>
              </w:rPr>
              <w:t>巴基斯坦古杜</w:t>
            </w:r>
            <w:r w:rsidRPr="004A7FBE">
              <w:rPr>
                <w:rFonts w:ascii="宋体" w:hAnsi="宋体" w:cs="宋体"/>
                <w:color w:val="0D0D0D"/>
                <w:kern w:val="0"/>
                <w:sz w:val="24"/>
              </w:rPr>
              <w:t>747MW</w:t>
            </w:r>
            <w:r w:rsidRPr="004A7FBE">
              <w:rPr>
                <w:rFonts w:ascii="宋体" w:hAnsi="宋体" w:cs="宋体" w:hint="eastAsia"/>
                <w:color w:val="0D0D0D"/>
                <w:kern w:val="0"/>
                <w:sz w:val="24"/>
              </w:rPr>
              <w:t>联合循环发电工程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D0D0D"/>
                <w:kern w:val="0"/>
                <w:sz w:val="24"/>
              </w:rPr>
              <w:t>浙江省电力设计院有限公司</w:t>
            </w:r>
          </w:p>
        </w:tc>
      </w:tr>
      <w:tr w:rsidR="00A62881" w:rsidRPr="003F64D4" w:rsidTr="00344087">
        <w:trPr>
          <w:trHeight w:val="526"/>
        </w:trPr>
        <w:tc>
          <w:tcPr>
            <w:tcW w:w="97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F40AB7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变电</w:t>
            </w:r>
            <w:r w:rsidRPr="00F40AB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工程</w:t>
            </w:r>
          </w:p>
        </w:tc>
      </w:tr>
      <w:tr w:rsidR="00A62881" w:rsidRPr="0090592A" w:rsidTr="00344087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10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海淀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500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千伏变电站工程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北京电力经济技术研究院</w:t>
            </w:r>
          </w:p>
        </w:tc>
      </w:tr>
      <w:tr w:rsidR="00A62881" w:rsidRPr="0090592A" w:rsidTr="00344087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扬州北</w:t>
            </w:r>
            <w:proofErr w:type="gramEnd"/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500kV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江苏省电力设计院有限公司</w:t>
            </w:r>
          </w:p>
        </w:tc>
      </w:tr>
      <w:tr w:rsidR="00A62881" w:rsidRPr="0090592A" w:rsidTr="00344087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12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靖西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500kV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中南电力设计院有限公司</w:t>
            </w:r>
          </w:p>
        </w:tc>
      </w:tr>
      <w:tr w:rsidR="00A62881" w:rsidRPr="0090592A" w:rsidTr="00344087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13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运城东（桐乡）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500kV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变电站新建工程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山西省电力勘测设计院有限公司</w:t>
            </w:r>
          </w:p>
        </w:tc>
      </w:tr>
      <w:tr w:rsidR="00A62881" w:rsidRPr="0090592A" w:rsidTr="00344087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14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辽宁利州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500kV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变电站新建工程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东北电力设计院有限公司</w:t>
            </w:r>
          </w:p>
        </w:tc>
      </w:tr>
      <w:tr w:rsidR="00A62881" w:rsidRPr="0090592A" w:rsidTr="00344087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15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500kV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桐乡变电站工程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华东电力设计院有限公司</w:t>
            </w:r>
          </w:p>
        </w:tc>
      </w:tr>
      <w:tr w:rsidR="00A62881" w:rsidRPr="0090592A" w:rsidTr="00344087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16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昌黎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500kV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华北电力设计院有限公司</w:t>
            </w:r>
          </w:p>
        </w:tc>
      </w:tr>
      <w:tr w:rsidR="00A62881" w:rsidRPr="003D3EF3" w:rsidTr="00344087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D0D0D"/>
                <w:sz w:val="24"/>
              </w:rPr>
            </w:pPr>
            <w:r w:rsidRPr="004A7FBE">
              <w:rPr>
                <w:rFonts w:ascii="宋体" w:hAnsi="宋体" w:hint="eastAsia"/>
                <w:color w:val="0D0D0D"/>
                <w:sz w:val="24"/>
              </w:rPr>
              <w:t>17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D0D0D"/>
                <w:kern w:val="0"/>
                <w:sz w:val="24"/>
              </w:rPr>
              <w:t>吴宁</w:t>
            </w:r>
            <w:r w:rsidRPr="004A7FBE">
              <w:rPr>
                <w:rFonts w:ascii="宋体" w:hAnsi="宋体" w:cs="宋体"/>
                <w:color w:val="0D0D0D"/>
                <w:kern w:val="0"/>
                <w:sz w:val="24"/>
              </w:rPr>
              <w:t>500kV</w:t>
            </w:r>
            <w:r w:rsidRPr="004A7FBE">
              <w:rPr>
                <w:rFonts w:ascii="宋体" w:hAnsi="宋体" w:cs="宋体" w:hint="eastAsia"/>
                <w:color w:val="0D0D0D"/>
                <w:kern w:val="0"/>
                <w:sz w:val="24"/>
              </w:rPr>
              <w:t>变电站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D0D0D"/>
                <w:kern w:val="0"/>
                <w:sz w:val="24"/>
              </w:rPr>
              <w:t>浙江省电力设计院有限公司</w:t>
            </w:r>
          </w:p>
        </w:tc>
      </w:tr>
      <w:tr w:rsidR="00A62881" w:rsidRPr="003F64D4" w:rsidTr="00344087">
        <w:trPr>
          <w:trHeight w:val="526"/>
        </w:trPr>
        <w:tc>
          <w:tcPr>
            <w:tcW w:w="97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F40AB7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送电</w:t>
            </w:r>
            <w:r w:rsidRPr="00F40AB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工程</w:t>
            </w:r>
          </w:p>
        </w:tc>
      </w:tr>
      <w:tr w:rsidR="00A62881" w:rsidRPr="0090592A" w:rsidTr="00344087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18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六横电厂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-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春晓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500kV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浙江省电力设计院有限公司</w:t>
            </w:r>
          </w:p>
        </w:tc>
      </w:tr>
      <w:tr w:rsidR="00A62881" w:rsidRPr="0090592A" w:rsidTr="00344087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19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500kV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海丰电厂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至纵江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送电线路工程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广东省电力设计研究院有限公司</w:t>
            </w:r>
          </w:p>
        </w:tc>
      </w:tr>
      <w:tr w:rsidR="00A62881" w:rsidRPr="0090592A" w:rsidTr="00344087">
        <w:trPr>
          <w:trHeight w:val="1128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20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星沙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~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星城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500kV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送电线路工程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湖南省电力设计院有限公司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中国电力科学研究院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国网电力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科学研究院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南京线路金具研究所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清华大学</w:t>
            </w:r>
          </w:p>
        </w:tc>
      </w:tr>
      <w:tr w:rsidR="00A62881" w:rsidRPr="0090592A" w:rsidTr="00344087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21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御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道口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-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承德西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500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千伏线路工程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山西省电力勘测设计院有限公司</w:t>
            </w:r>
          </w:p>
        </w:tc>
      </w:tr>
      <w:tr w:rsidR="00A62881" w:rsidRPr="0090592A" w:rsidTr="00344087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22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尼日利亚330kVAjaokuta-Lokoja-Gwagwalada双回线路工程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华北电力设计院有限公司</w:t>
            </w:r>
          </w:p>
        </w:tc>
      </w:tr>
      <w:tr w:rsidR="00A62881" w:rsidRPr="003D3EF3" w:rsidTr="00344087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D0D0D"/>
                <w:sz w:val="24"/>
              </w:rPr>
            </w:pPr>
            <w:r w:rsidRPr="004A7FBE">
              <w:rPr>
                <w:rFonts w:ascii="宋体" w:hAnsi="宋体" w:hint="eastAsia"/>
                <w:color w:val="0D0D0D"/>
                <w:sz w:val="24"/>
              </w:rPr>
              <w:t>23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D0D0D"/>
                <w:kern w:val="0"/>
                <w:sz w:val="24"/>
              </w:rPr>
              <w:t>茂县～茂县Ⅱ</w:t>
            </w:r>
            <w:r w:rsidRPr="004A7FBE">
              <w:rPr>
                <w:rFonts w:ascii="宋体" w:hAnsi="宋体" w:cs="宋体"/>
                <w:color w:val="0D0D0D"/>
                <w:kern w:val="0"/>
                <w:sz w:val="24"/>
              </w:rPr>
              <w:t>500</w:t>
            </w:r>
            <w:proofErr w:type="gramStart"/>
            <w:r w:rsidRPr="004A7FBE">
              <w:rPr>
                <w:rFonts w:ascii="宋体" w:hAnsi="宋体" w:cs="宋体" w:hint="eastAsia"/>
                <w:color w:val="0D0D0D"/>
                <w:kern w:val="0"/>
                <w:sz w:val="24"/>
              </w:rPr>
              <w:t>千伏双</w:t>
            </w:r>
            <w:proofErr w:type="gramEnd"/>
            <w:r w:rsidRPr="004A7FBE">
              <w:rPr>
                <w:rFonts w:ascii="宋体" w:hAnsi="宋体" w:cs="宋体" w:hint="eastAsia"/>
                <w:color w:val="0D0D0D"/>
                <w:kern w:val="0"/>
                <w:sz w:val="24"/>
              </w:rPr>
              <w:t>回线路新建工程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D0D0D"/>
                <w:kern w:val="0"/>
                <w:sz w:val="24"/>
              </w:rPr>
              <w:t>四川电力设计咨询有限责任公司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D0D0D"/>
                <w:kern w:val="0"/>
                <w:sz w:val="24"/>
              </w:rPr>
              <w:t>华中科技大学</w:t>
            </w:r>
          </w:p>
        </w:tc>
      </w:tr>
      <w:tr w:rsidR="00A62881" w:rsidRPr="003F64D4" w:rsidTr="00344087">
        <w:trPr>
          <w:trHeight w:val="526"/>
        </w:trPr>
        <w:tc>
          <w:tcPr>
            <w:tcW w:w="97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F40AB7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供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配电变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电</w:t>
            </w:r>
            <w:r w:rsidRPr="00F40AB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工程</w:t>
            </w:r>
          </w:p>
        </w:tc>
      </w:tr>
      <w:tr w:rsidR="00A62881" w:rsidRPr="0090592A" w:rsidTr="00344087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24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田胡</w:t>
            </w:r>
            <w:proofErr w:type="gramEnd"/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浙江省电力设计院有限公司</w:t>
            </w:r>
          </w:p>
        </w:tc>
      </w:tr>
      <w:tr w:rsidR="00A62881" w:rsidRPr="0090592A" w:rsidTr="00344087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25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洛阳西工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千伏变电站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河南省电力勘测设计院</w:t>
            </w:r>
          </w:p>
        </w:tc>
      </w:tr>
      <w:tr w:rsidR="00A62881" w:rsidRPr="0090592A" w:rsidTr="00344087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26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永春西昌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福建省电力勘测设计院</w:t>
            </w:r>
          </w:p>
        </w:tc>
      </w:tr>
      <w:tr w:rsidR="00A62881" w:rsidRPr="0090592A" w:rsidTr="00344087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27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四明（首贵）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贵州电力设计研究院</w:t>
            </w:r>
          </w:p>
        </w:tc>
      </w:tr>
      <w:tr w:rsidR="00A62881" w:rsidRPr="0090592A" w:rsidTr="00344087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28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蒲塘（德安）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变电站新建工程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江西省电力设计院</w:t>
            </w:r>
          </w:p>
        </w:tc>
      </w:tr>
      <w:tr w:rsidR="00A62881" w:rsidRPr="0090592A" w:rsidTr="00344087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29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随州厉山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湖北省电力勘测设计院</w:t>
            </w:r>
          </w:p>
        </w:tc>
      </w:tr>
      <w:tr w:rsidR="00A62881" w:rsidRPr="0090592A" w:rsidTr="00344087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30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沿河青山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湖南科鑫电力设计有限公司</w:t>
            </w:r>
          </w:p>
        </w:tc>
      </w:tr>
      <w:tr w:rsidR="00A62881" w:rsidRPr="0090592A" w:rsidTr="00344087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和林盛乐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内蒙古电力勘测设计院有限责任公司</w:t>
            </w:r>
          </w:p>
        </w:tc>
      </w:tr>
      <w:tr w:rsidR="00A62881" w:rsidRPr="0090592A" w:rsidTr="00344087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32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挪城</w:t>
            </w:r>
            <w:proofErr w:type="gramEnd"/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变电站新建工程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山东电力工程咨询院有限公司</w:t>
            </w:r>
          </w:p>
        </w:tc>
      </w:tr>
      <w:tr w:rsidR="00A62881" w:rsidRPr="0090592A" w:rsidTr="00344087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33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新晃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湖南省电力设计院有限公司</w:t>
            </w:r>
          </w:p>
        </w:tc>
      </w:tr>
      <w:tr w:rsidR="00A62881" w:rsidRPr="0090592A" w:rsidTr="00344087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34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安徽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淮北惠黎</w:t>
            </w:r>
            <w:proofErr w:type="gramEnd"/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安徽省电力设计院有限公司</w:t>
            </w:r>
          </w:p>
        </w:tc>
      </w:tr>
      <w:tr w:rsidR="00A62881" w:rsidRPr="0090592A" w:rsidTr="00344087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35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110kV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凌云变电站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广州电力设计院</w:t>
            </w:r>
          </w:p>
        </w:tc>
      </w:tr>
      <w:tr w:rsidR="00A62881" w:rsidRPr="0090592A" w:rsidTr="00344087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36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西安市三星电子一期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110kV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专用变电站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陕西省电力设计院有限公司</w:t>
            </w:r>
          </w:p>
        </w:tc>
      </w:tr>
      <w:tr w:rsidR="00A62881" w:rsidRPr="0090592A" w:rsidTr="00344087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37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洋浦干冲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变电站新建工程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海南电力设计研究院</w:t>
            </w:r>
          </w:p>
        </w:tc>
      </w:tr>
      <w:tr w:rsidR="00A62881" w:rsidRPr="0019041E" w:rsidTr="00344087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D0D0D"/>
                <w:sz w:val="24"/>
              </w:rPr>
            </w:pPr>
            <w:r w:rsidRPr="004A7FBE">
              <w:rPr>
                <w:rFonts w:ascii="宋体" w:hAnsi="宋体" w:hint="eastAsia"/>
                <w:color w:val="0D0D0D"/>
                <w:sz w:val="24"/>
              </w:rPr>
              <w:t>38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4A7FBE">
              <w:rPr>
                <w:rFonts w:ascii="宋体" w:hAnsi="宋体" w:cs="宋体"/>
                <w:color w:val="0D0D0D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D0D0D"/>
                <w:kern w:val="0"/>
                <w:sz w:val="24"/>
              </w:rPr>
              <w:t>温泉（异地重建）输变电工程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D0D0D"/>
                <w:kern w:val="0"/>
                <w:sz w:val="24"/>
              </w:rPr>
              <w:t>昆明供电设计院有限责任公司</w:t>
            </w:r>
          </w:p>
        </w:tc>
      </w:tr>
      <w:tr w:rsidR="00A62881" w:rsidRPr="0090592A" w:rsidTr="00344087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39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镇江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110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千伏解放变电站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镇江电力设计院有限公司</w:t>
            </w:r>
          </w:p>
        </w:tc>
      </w:tr>
      <w:tr w:rsidR="00A62881" w:rsidRPr="003F64D4" w:rsidTr="00344087">
        <w:trPr>
          <w:trHeight w:val="526"/>
        </w:trPr>
        <w:tc>
          <w:tcPr>
            <w:tcW w:w="97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F40AB7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供配电送电</w:t>
            </w:r>
            <w:r w:rsidRPr="00F40AB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工程</w:t>
            </w:r>
          </w:p>
        </w:tc>
      </w:tr>
      <w:tr w:rsidR="00A62881" w:rsidRPr="0090592A" w:rsidTr="00344087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40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凤定、禹嘉线π入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洪武变</w:t>
            </w:r>
            <w:proofErr w:type="gramEnd"/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安徽华电工程咨询设计有限公司</w:t>
            </w:r>
          </w:p>
        </w:tc>
      </w:tr>
      <w:tr w:rsidR="00A62881" w:rsidRPr="0090592A" w:rsidTr="00344087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41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咸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祥</w:t>
            </w:r>
            <w:proofErr w:type="gramEnd"/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-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干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岙</w:t>
            </w:r>
            <w:proofErr w:type="gramEnd"/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T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接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七姓变</w:t>
            </w:r>
            <w:proofErr w:type="gramEnd"/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110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千伏线路工程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宁波市电力设计院有限公司</w:t>
            </w:r>
          </w:p>
        </w:tc>
      </w:tr>
      <w:tr w:rsidR="00A62881" w:rsidRPr="0090592A" w:rsidTr="00344087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42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新江湾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变电站扩第三台主变进线工程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上海电力设计院有限公司</w:t>
            </w:r>
          </w:p>
        </w:tc>
      </w:tr>
      <w:tr w:rsidR="00A62881" w:rsidRPr="0090592A" w:rsidTr="00344087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43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110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千伏油车输变电工程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-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线路部分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杭州市电力设计院有限公司</w:t>
            </w:r>
          </w:p>
        </w:tc>
      </w:tr>
      <w:tr w:rsidR="00A62881" w:rsidRPr="0090592A" w:rsidTr="00344087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44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西北热电中心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-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温泉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线路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北京电力经济技术研究院</w:t>
            </w:r>
          </w:p>
        </w:tc>
      </w:tr>
      <w:tr w:rsidR="00A62881" w:rsidRPr="0090592A" w:rsidTr="00344087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45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长江变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~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无锡东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牵引站送电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江苏科能电力工程咨询有限公司</w:t>
            </w:r>
          </w:p>
        </w:tc>
      </w:tr>
      <w:tr w:rsidR="00A62881" w:rsidRPr="0090592A" w:rsidTr="00344087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46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温泉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(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异地重建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)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输变电工程（输电线路）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昆明供电设计院有限责任公司</w:t>
            </w:r>
          </w:p>
        </w:tc>
      </w:tr>
      <w:tr w:rsidR="00A62881" w:rsidRPr="0090592A" w:rsidTr="00344087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47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龙王—大面西线π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入十陵变</w:t>
            </w:r>
            <w:proofErr w:type="gramEnd"/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成都城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电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电力工程设计有限公司</w:t>
            </w:r>
          </w:p>
        </w:tc>
      </w:tr>
      <w:tr w:rsidR="00A62881" w:rsidRPr="0090592A" w:rsidTr="00344087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48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仁安～封开输电线路工程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广东南海电力设计院工程有限公司</w:t>
            </w:r>
          </w:p>
        </w:tc>
      </w:tr>
      <w:tr w:rsidR="00A62881" w:rsidRPr="0090592A" w:rsidTr="00344087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49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甘孜—白玉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110kV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成都城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电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电力工程设计有限公司</w:t>
            </w:r>
          </w:p>
        </w:tc>
      </w:tr>
      <w:tr w:rsidR="00A62881" w:rsidRPr="0090592A" w:rsidTr="00344087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50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东部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千伏环网Ⅱ回之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千伏红石至文罗Ⅱ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回送电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线路新建工程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海南电力设计研究院</w:t>
            </w:r>
          </w:p>
        </w:tc>
      </w:tr>
      <w:tr w:rsidR="00A62881" w:rsidRPr="0090592A" w:rsidTr="00344087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51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金冠电厂～多晶硅变电站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双回线路工程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河南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琛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源电力工程设计有限公司</w:t>
            </w:r>
          </w:p>
        </w:tc>
      </w:tr>
      <w:tr w:rsidR="00A62881" w:rsidRPr="003F64D4" w:rsidTr="00344087">
        <w:trPr>
          <w:trHeight w:val="526"/>
        </w:trPr>
        <w:tc>
          <w:tcPr>
            <w:tcW w:w="97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F40AB7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通讯自动化</w:t>
            </w:r>
            <w:r w:rsidRPr="00F40AB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工程</w:t>
            </w:r>
          </w:p>
        </w:tc>
      </w:tr>
      <w:tr w:rsidR="00A62881" w:rsidRPr="0019041E" w:rsidTr="00344087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D0D0D"/>
                <w:sz w:val="24"/>
              </w:rPr>
            </w:pPr>
            <w:r w:rsidRPr="004A7FBE">
              <w:rPr>
                <w:rFonts w:ascii="宋体" w:hAnsi="宋体" w:hint="eastAsia"/>
                <w:color w:val="0D0D0D"/>
                <w:sz w:val="24"/>
              </w:rPr>
              <w:lastRenderedPageBreak/>
              <w:t>52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D0D0D"/>
                <w:kern w:val="0"/>
                <w:sz w:val="24"/>
              </w:rPr>
              <w:t>上海电力骨干层光缆扩容工程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D0D0D"/>
                <w:kern w:val="0"/>
                <w:sz w:val="24"/>
              </w:rPr>
              <w:t>华东电力设计院有限公司</w:t>
            </w:r>
          </w:p>
        </w:tc>
      </w:tr>
      <w:tr w:rsidR="00A62881" w:rsidRPr="0090592A" w:rsidTr="00344087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53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河南电力地市通信传输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网完善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一期工程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河南省电力勘测设计院</w:t>
            </w:r>
          </w:p>
        </w:tc>
      </w:tr>
      <w:tr w:rsidR="00A62881" w:rsidRPr="0090592A" w:rsidTr="00344087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54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广州供电局基于PAS55标准的决策支持系统信息模型设计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广东省电力设计研究院有限公司</w:t>
            </w:r>
          </w:p>
        </w:tc>
      </w:tr>
      <w:tr w:rsidR="00A62881" w:rsidRPr="0090592A" w:rsidTr="00344087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55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江西调度数据网第二平面骨干网工程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江西省电力设计院</w:t>
            </w:r>
          </w:p>
        </w:tc>
      </w:tr>
      <w:tr w:rsidR="00A62881" w:rsidRPr="0019041E" w:rsidTr="00344087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D0D0D"/>
                <w:sz w:val="24"/>
              </w:rPr>
            </w:pPr>
            <w:r w:rsidRPr="004A7FBE">
              <w:rPr>
                <w:rFonts w:ascii="宋体" w:hAnsi="宋体" w:hint="eastAsia"/>
                <w:color w:val="0D0D0D"/>
                <w:sz w:val="24"/>
              </w:rPr>
              <w:t>56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4A7FBE">
              <w:rPr>
                <w:rFonts w:ascii="宋体" w:hAnsi="宋体" w:cs="宋体"/>
                <w:color w:val="0D0D0D"/>
                <w:kern w:val="0"/>
                <w:sz w:val="24"/>
              </w:rPr>
              <w:t>500kV</w:t>
            </w:r>
            <w:r w:rsidRPr="004A7FBE">
              <w:rPr>
                <w:rFonts w:ascii="宋体" w:hAnsi="宋体" w:cs="宋体" w:hint="eastAsia"/>
                <w:color w:val="0D0D0D"/>
                <w:kern w:val="0"/>
                <w:sz w:val="24"/>
              </w:rPr>
              <w:t>蟠龙变电站配套光缆通信工程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D0D0D"/>
                <w:kern w:val="0"/>
                <w:sz w:val="24"/>
              </w:rPr>
              <w:t>山东电力工程咨询院有限公司</w:t>
            </w:r>
          </w:p>
        </w:tc>
      </w:tr>
      <w:tr w:rsidR="00A62881" w:rsidRPr="003F64D4" w:rsidTr="00344087">
        <w:trPr>
          <w:trHeight w:val="526"/>
        </w:trPr>
        <w:tc>
          <w:tcPr>
            <w:tcW w:w="97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F40AB7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新能源</w:t>
            </w:r>
            <w:r w:rsidRPr="00F40AB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工程</w:t>
            </w:r>
          </w:p>
        </w:tc>
      </w:tr>
      <w:tr w:rsidR="00A62881" w:rsidRPr="0090592A" w:rsidTr="00344087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57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龙源如东海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上风电场示范项目扩建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200MW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华东勘测设计研究院有限公司</w:t>
            </w:r>
          </w:p>
        </w:tc>
      </w:tr>
      <w:tr w:rsidR="00A62881" w:rsidRPr="0090592A" w:rsidTr="00344087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58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重庆市武隆县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四眼坪风电场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工程设计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中南勘测设计研究院有限公司</w:t>
            </w:r>
          </w:p>
        </w:tc>
      </w:tr>
      <w:tr w:rsidR="00A62881" w:rsidRPr="0090592A" w:rsidTr="00344087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59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航天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机电宁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东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100MW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光伏发电项目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上海电力设计院有限公司</w:t>
            </w:r>
          </w:p>
        </w:tc>
      </w:tr>
      <w:tr w:rsidR="00A62881" w:rsidRPr="0090592A" w:rsidTr="00344087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60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阿尔及利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25MW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光伏电站工程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江苏省电力设计院有限公司</w:t>
            </w:r>
          </w:p>
        </w:tc>
      </w:tr>
      <w:tr w:rsidR="00A62881" w:rsidRPr="0090592A" w:rsidTr="00344087">
        <w:trPr>
          <w:trHeight w:val="49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61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国能蒙城生物发电工程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山东电力工程咨询院有限公司</w:t>
            </w:r>
          </w:p>
        </w:tc>
      </w:tr>
      <w:tr w:rsidR="00A62881" w:rsidRPr="003F64D4" w:rsidTr="00344087">
        <w:trPr>
          <w:trHeight w:val="526"/>
        </w:trPr>
        <w:tc>
          <w:tcPr>
            <w:tcW w:w="9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3F64D4" w:rsidRDefault="00A62881" w:rsidP="00344087">
            <w:pPr>
              <w:ind w:rightChars="-30" w:right="-63"/>
              <w:jc w:val="center"/>
              <w:rPr>
                <w:rFonts w:ascii="宋体" w:hAnsi="宋体" w:hint="eastAsia"/>
                <w:sz w:val="24"/>
              </w:rPr>
            </w:pPr>
          </w:p>
          <w:p w:rsidR="00A62881" w:rsidRPr="003F64D4" w:rsidRDefault="00A62881" w:rsidP="00344087">
            <w:pPr>
              <w:ind w:rightChars="-30" w:right="-63"/>
              <w:jc w:val="left"/>
              <w:rPr>
                <w:rFonts w:ascii="宋体" w:hAnsi="宋体"/>
                <w:b/>
                <w:sz w:val="30"/>
                <w:szCs w:val="30"/>
              </w:rPr>
            </w:pPr>
            <w:r w:rsidRPr="003F64D4">
              <w:rPr>
                <w:rFonts w:ascii="宋体" w:hAnsi="宋体" w:hint="eastAsia"/>
                <w:b/>
                <w:sz w:val="30"/>
                <w:szCs w:val="30"/>
              </w:rPr>
              <w:t>优秀工程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设计三</w:t>
            </w:r>
            <w:r w:rsidRPr="003F64D4">
              <w:rPr>
                <w:rFonts w:ascii="宋体" w:hAnsi="宋体"/>
                <w:b/>
                <w:sz w:val="30"/>
                <w:szCs w:val="30"/>
              </w:rPr>
              <w:t>等奖</w:t>
            </w:r>
          </w:p>
          <w:p w:rsidR="00A62881" w:rsidRPr="003F64D4" w:rsidRDefault="00A62881" w:rsidP="00344087">
            <w:pPr>
              <w:widowControl/>
              <w:ind w:rightChars="-30" w:right="-63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A62881" w:rsidRPr="003F64D4" w:rsidTr="00344087">
        <w:trPr>
          <w:trHeight w:val="526"/>
        </w:trPr>
        <w:tc>
          <w:tcPr>
            <w:tcW w:w="97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F40AB7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火电</w:t>
            </w:r>
            <w:r w:rsidRPr="00F40AB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工程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焦作龙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源电厂一期工程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河南省电力勘测设计院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茂名热电厂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×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600MW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“上大压小”燃煤发电工程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湖南省电力设计院有限公司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霍林河循环经济示范工程自备电厂项目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华北电力设计院有限公司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华能洛阳热电联产工程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河南省电力勘测设计院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珠海横琴岛多联供燃气能源站项目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广东省电力设计研究院有限公司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广西华电南宁华南城分布式能源工程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西南电力设计院有限公司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山西国峰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×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300MW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低热值煤综合利用电厂工程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山西省电力勘测设计院有限公司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山西国金电力有限公司1×350MW煤矸石综合利用发电工程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山西省电力勘测设计院有限公司</w:t>
            </w:r>
          </w:p>
        </w:tc>
      </w:tr>
      <w:tr w:rsidR="00A62881" w:rsidRPr="0090592A" w:rsidTr="00344087">
        <w:trPr>
          <w:trHeight w:val="541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合肥发电厂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#6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机（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×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600MW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）扩建工程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东北电力设计院有限公司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中国电力建设工程咨询公司</w:t>
            </w:r>
          </w:p>
        </w:tc>
      </w:tr>
      <w:tr w:rsidR="00A62881" w:rsidRPr="003F64D4" w:rsidTr="00344087">
        <w:trPr>
          <w:trHeight w:val="526"/>
        </w:trPr>
        <w:tc>
          <w:tcPr>
            <w:tcW w:w="97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F40AB7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lastRenderedPageBreak/>
              <w:t>境外发电</w:t>
            </w:r>
            <w:r w:rsidRPr="00F40AB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工程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10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越南海防一期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×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300MW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西北电力设计院有限公司</w:t>
            </w:r>
          </w:p>
        </w:tc>
      </w:tr>
      <w:tr w:rsidR="00A62881" w:rsidRPr="003D3EF3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11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jc w:val="left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孟加拉希拉甘杰一期</w:t>
            </w:r>
            <w:r w:rsidRPr="004A7FBE">
              <w:rPr>
                <w:rFonts w:ascii="宋体" w:hAnsi="宋体"/>
                <w:color w:val="000000"/>
                <w:sz w:val="24"/>
              </w:rPr>
              <w:t>225MW</w:t>
            </w:r>
            <w:r w:rsidRPr="004A7FBE">
              <w:rPr>
                <w:rFonts w:ascii="宋体" w:hAnsi="宋体" w:hint="eastAsia"/>
                <w:color w:val="000000"/>
                <w:sz w:val="24"/>
              </w:rPr>
              <w:t>联合循环工程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ind w:rightChars="-30" w:right="-63"/>
              <w:jc w:val="left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福建省电力勘测设计院</w:t>
            </w:r>
          </w:p>
        </w:tc>
      </w:tr>
      <w:tr w:rsidR="00A62881" w:rsidRPr="003F64D4" w:rsidTr="00344087">
        <w:trPr>
          <w:trHeight w:val="526"/>
        </w:trPr>
        <w:tc>
          <w:tcPr>
            <w:tcW w:w="97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F40AB7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变电</w:t>
            </w:r>
            <w:r w:rsidRPr="00F40AB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工程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12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西安南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750kV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西北电力设计院有限公司</w:t>
            </w:r>
          </w:p>
        </w:tc>
      </w:tr>
      <w:tr w:rsidR="00A62881" w:rsidRPr="0090592A" w:rsidTr="00344087">
        <w:trPr>
          <w:trHeight w:val="464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13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500kV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东海岛变电站工程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广东省电力设计研究院有限公司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14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蟠龙（彩石）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500kV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山东电力工程咨询院有限公司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15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启明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(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同心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)330kV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宁夏回族自治区电力设计院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16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木钵（环县）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330kV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甘肃省电力设计院有限公司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17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乐山东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500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千伏变电站工程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四川电力设计咨询有限责任公司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18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驻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马店北</w:t>
            </w:r>
            <w:proofErr w:type="gramEnd"/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500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千伏变电站新建工程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中国电力技术装备有限公司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19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山西龙城（太原南）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500kV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江苏省电力设计院有限公司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20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库车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750kV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中南电力设计院有限公司</w:t>
            </w:r>
          </w:p>
        </w:tc>
      </w:tr>
      <w:tr w:rsidR="00A62881" w:rsidRPr="003D3EF3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D0D0D"/>
                <w:sz w:val="24"/>
              </w:rPr>
            </w:pPr>
            <w:r w:rsidRPr="004A7FBE">
              <w:rPr>
                <w:rFonts w:ascii="宋体" w:hAnsi="宋体" w:hint="eastAsia"/>
                <w:color w:val="0D0D0D"/>
                <w:sz w:val="24"/>
              </w:rPr>
              <w:t>21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4A7FBE">
              <w:rPr>
                <w:rFonts w:ascii="宋体" w:hAnsi="宋体" w:cs="宋体"/>
                <w:color w:val="0D0D0D"/>
                <w:kern w:val="0"/>
                <w:sz w:val="24"/>
              </w:rPr>
              <w:t>500kV</w:t>
            </w:r>
            <w:r w:rsidRPr="004A7FBE">
              <w:rPr>
                <w:rFonts w:ascii="宋体" w:hAnsi="宋体" w:cs="宋体" w:hint="eastAsia"/>
                <w:color w:val="0D0D0D"/>
                <w:kern w:val="0"/>
                <w:sz w:val="24"/>
              </w:rPr>
              <w:t>美林变电站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D0D0D"/>
                <w:kern w:val="0"/>
                <w:sz w:val="24"/>
              </w:rPr>
              <w:t>广西电力设计研究院有限公司</w:t>
            </w:r>
          </w:p>
        </w:tc>
      </w:tr>
      <w:tr w:rsidR="00A62881" w:rsidRPr="003F64D4" w:rsidTr="00344087">
        <w:trPr>
          <w:trHeight w:val="526"/>
        </w:trPr>
        <w:tc>
          <w:tcPr>
            <w:tcW w:w="97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F40AB7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送电</w:t>
            </w:r>
            <w:r w:rsidRPr="00F40AB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工程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22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500kV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清远抽水蓄能至花都送电线路工程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广东省电力设计研究院有限公司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23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500kV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梨园至阿海至太安送电线路工程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云南省电力设计院有限公司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24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福州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笠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里～东台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500kV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Ⅰ、Ⅱ回线路工程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福建省电力勘测设计院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25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安徽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肥南变</w:t>
            </w:r>
            <w:proofErr w:type="gramEnd"/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-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昭关变</w:t>
            </w:r>
            <w:proofErr w:type="gramEnd"/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500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千伏输电线路工程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安徽省电力设计院有限公司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26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330kV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赞比亚线路工程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国核电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力规划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设计研究院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27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郓城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-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岱宗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-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泰山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500kV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山东电力工程咨询院有限公司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28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宁德核电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-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笠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里双回π入福州特高压变电站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500kV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福建永福电力设计股份有限公司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29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三门核电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-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回浦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500kV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双回输电线路工程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浙江省电力设计院有限公司</w:t>
            </w:r>
          </w:p>
        </w:tc>
      </w:tr>
      <w:tr w:rsidR="00A62881" w:rsidRPr="003D3EF3" w:rsidTr="00344087">
        <w:trPr>
          <w:trHeight w:val="812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D0D0D"/>
                <w:sz w:val="24"/>
              </w:rPr>
            </w:pPr>
            <w:r w:rsidRPr="004A7FBE">
              <w:rPr>
                <w:rFonts w:ascii="宋体" w:hAnsi="宋体" w:hint="eastAsia"/>
                <w:color w:val="0D0D0D"/>
                <w:sz w:val="24"/>
              </w:rPr>
              <w:lastRenderedPageBreak/>
              <w:t>30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D0D0D"/>
                <w:kern w:val="0"/>
                <w:sz w:val="24"/>
              </w:rPr>
              <w:t>张北</w:t>
            </w:r>
            <w:r w:rsidRPr="004A7FBE">
              <w:rPr>
                <w:rFonts w:ascii="宋体" w:hAnsi="宋体" w:cs="宋体"/>
                <w:color w:val="0D0D0D"/>
                <w:kern w:val="0"/>
                <w:sz w:val="24"/>
              </w:rPr>
              <w:t>-</w:t>
            </w:r>
            <w:proofErr w:type="gramStart"/>
            <w:r w:rsidRPr="004A7FBE">
              <w:rPr>
                <w:rFonts w:ascii="宋体" w:hAnsi="宋体" w:cs="宋体" w:hint="eastAsia"/>
                <w:color w:val="0D0D0D"/>
                <w:kern w:val="0"/>
                <w:sz w:val="24"/>
              </w:rPr>
              <w:t>张南双回</w:t>
            </w:r>
            <w:proofErr w:type="gramEnd"/>
            <w:r w:rsidRPr="004A7FBE">
              <w:rPr>
                <w:rFonts w:ascii="宋体" w:hAnsi="宋体" w:cs="宋体"/>
                <w:color w:val="0D0D0D"/>
                <w:kern w:val="0"/>
                <w:sz w:val="24"/>
              </w:rPr>
              <w:t>500kV</w:t>
            </w:r>
            <w:r w:rsidRPr="004A7FBE">
              <w:rPr>
                <w:rFonts w:ascii="宋体" w:hAnsi="宋体" w:cs="宋体" w:hint="eastAsia"/>
                <w:color w:val="0D0D0D"/>
                <w:kern w:val="0"/>
                <w:sz w:val="24"/>
              </w:rPr>
              <w:t>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D0D0D"/>
                <w:kern w:val="0"/>
                <w:sz w:val="24"/>
              </w:rPr>
              <w:t>华北电力设计院有限公司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D0D0D"/>
                <w:kern w:val="0"/>
                <w:sz w:val="24"/>
              </w:rPr>
              <w:t>山西省电力勘测设计院有限公司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D0D0D"/>
                <w:kern w:val="0"/>
                <w:sz w:val="24"/>
              </w:rPr>
              <w:t>吉林省电力勘测设计院</w:t>
            </w:r>
          </w:p>
        </w:tc>
      </w:tr>
      <w:tr w:rsidR="00A62881" w:rsidRPr="003F64D4" w:rsidTr="00344087">
        <w:trPr>
          <w:trHeight w:val="526"/>
        </w:trPr>
        <w:tc>
          <w:tcPr>
            <w:tcW w:w="97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F40AB7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供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配电变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电</w:t>
            </w:r>
            <w:r w:rsidRPr="00F40AB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工程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31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湖南衡阳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110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千伏白沙Ⅱ变电工程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衡阳雁能电力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勘测设计咨询有限公司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32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南通邹庄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南通电力设计院有限公司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33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忠铝</w:t>
            </w:r>
            <w:proofErr w:type="gramEnd"/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天津电力设计院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34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郑州中牟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110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千伏石楠变电站新建工程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郑州祥和电力设计有限公司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35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安岭</w:t>
            </w:r>
            <w:proofErr w:type="gramEnd"/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变电站新建工程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大连电力勘察设计院有限公司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36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黄茅海变电站工程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中山电力设计院有限公司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37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揭阳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110kV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芙蓉变电站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广东天联电力设计有限公司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38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成都华阳东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变电站新建工程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成都城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电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电力工程设计有限公司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39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安徽宿州曹村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变电站新建工程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安徽华电工程咨询设计有限公司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40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上柏变电站</w:t>
            </w:r>
            <w:proofErr w:type="gramEnd"/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佛山电力设计院有限公司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41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汉弄变电站工程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云南恒安电力工程有限公司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42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宜昌魏家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畈</w:t>
            </w:r>
            <w:proofErr w:type="gramEnd"/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110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千伏变电站工程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宜昌电力勘测设计院有限公司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43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110kV将军变电站工程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东莞电力设计院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44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龙潭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110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千伏变电站新建工程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宜兴市电力勘察设计研究院有限公司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45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飞云变整体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改造工程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温州电力设计有限公司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46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浙江省绍兴唐北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110kV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绍兴大明电力设计院有限公司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47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文化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110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千伏变电站工程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金华电力设计院有限公司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48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清泉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110kV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宁波市电力设计院有限公司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49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沈阳民机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66kV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沈阳市联发城乡电力设计所（有限责任公司）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50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湛江市区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110kV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桥头变电站工程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珠海华成电力设计院有限公司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51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110kV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园区变电站工程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广州市电力工程设计院有限公司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丽晶站＃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主变扩建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珠海电力设计院有限公司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53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封开站扩建第二台主变工程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广东南海电力设计院工程有限公司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54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涪陵～王场输气管道工程涪陵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增压站</w:t>
            </w:r>
            <w:proofErr w:type="gramEnd"/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110kV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变电所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中石化石油工程设计有限公司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55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河南绿地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-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千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玺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广场（会展宾馆）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供配电工程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河南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琛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源电力工程设计有限公司</w:t>
            </w:r>
          </w:p>
        </w:tc>
      </w:tr>
      <w:tr w:rsidR="00A62881" w:rsidRPr="0019041E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D0D0D"/>
                <w:sz w:val="24"/>
              </w:rPr>
            </w:pPr>
            <w:r w:rsidRPr="004A7FBE">
              <w:rPr>
                <w:rFonts w:ascii="宋体" w:hAnsi="宋体" w:hint="eastAsia"/>
                <w:color w:val="0D0D0D"/>
                <w:sz w:val="24"/>
              </w:rPr>
              <w:t>56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D0D0D"/>
                <w:kern w:val="0"/>
                <w:sz w:val="24"/>
              </w:rPr>
              <w:t>肇庆</w:t>
            </w:r>
            <w:r w:rsidRPr="004A7FBE">
              <w:rPr>
                <w:rFonts w:ascii="宋体" w:hAnsi="宋体" w:cs="宋体"/>
                <w:color w:val="0D0D0D"/>
                <w:kern w:val="0"/>
                <w:sz w:val="24"/>
              </w:rPr>
              <w:t>110kV</w:t>
            </w:r>
            <w:r w:rsidRPr="004A7FBE">
              <w:rPr>
                <w:rFonts w:ascii="宋体" w:hAnsi="宋体" w:cs="宋体" w:hint="eastAsia"/>
                <w:color w:val="0D0D0D"/>
                <w:kern w:val="0"/>
                <w:sz w:val="24"/>
              </w:rPr>
              <w:t>贞山站扩建工程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D0D0D"/>
                <w:kern w:val="0"/>
                <w:sz w:val="24"/>
              </w:rPr>
              <w:t>广东天能电力设计有限公司</w:t>
            </w:r>
          </w:p>
        </w:tc>
      </w:tr>
      <w:tr w:rsidR="00A62881" w:rsidRPr="003F64D4" w:rsidTr="00344087">
        <w:trPr>
          <w:trHeight w:val="526"/>
        </w:trPr>
        <w:tc>
          <w:tcPr>
            <w:tcW w:w="97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F40AB7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供配电送电</w:t>
            </w:r>
            <w:r w:rsidRPr="00F40AB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工程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57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110kV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白升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1580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线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π入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滨河变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电缆工程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湖州电力设计院有限公司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58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110kV沙贝站线路工程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广州市电力工程设计院有限公司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59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110kV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六甲输变电工程（输电电缆）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昆明供电设计院有限责任公司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60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佛肇城际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铁路兴业路段高压线路迁改工程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广东南海电力设计院工程有限公司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61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千伏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太福站出线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佛山电力设计院有限公司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62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千伏曲朗甲乙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线改接月亮湾输电线路工程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韶关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市擎能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设计有限公司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63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凯旋站</w:t>
            </w:r>
            <w:proofErr w:type="gramEnd"/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110kV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送电线路工程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广州电力设计院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64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110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千伏厦中输电线路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绍兴大明电力设计院有限公司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65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虎石台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-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农高</w:t>
            </w:r>
            <w:proofErr w:type="gramEnd"/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T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接大志变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66kV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沈阳电力勘测设计院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66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句容华晟电厂送电线路工程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镇江电力设计院有限公司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67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110kV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富强变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~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阳光岛开闭所电缆工程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南通电力设计院有限公司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68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史口变至郝现变、梁二变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110kV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电源线路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中石化石油工程设计有限公司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69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北石洞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-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西太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#2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总变</w:t>
            </w:r>
            <w:proofErr w:type="gramEnd"/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66kV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大连电力勘察设计院有限公司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70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110kV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西河线架空线改电缆工程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广东天能电力设计有限公司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71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随州厉山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-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万和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110kV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宜昌电力勘测设计院有限公司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72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伊犁巩留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~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新源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送电线路工程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湖南科鑫电力设计有限公司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73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商丘永城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500kV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送出工程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中国电力技术装备有限公司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华润新能源风能有限责任公司黎平竹山风电场110kV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升压站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~110kV孟彦变110kV线路工程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贵阳电力设计院有限公司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75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220kV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汝湖站</w:t>
            </w:r>
            <w:proofErr w:type="gramEnd"/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110kV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出线工程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佛山电力设计院有限公司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76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110kV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铜锣输变电工程（线路部分）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韶关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市擎能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设计有限公司</w:t>
            </w:r>
          </w:p>
        </w:tc>
      </w:tr>
      <w:tr w:rsidR="00A62881" w:rsidRPr="0019041E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D0D0D"/>
                <w:sz w:val="24"/>
              </w:rPr>
            </w:pPr>
            <w:r w:rsidRPr="004A7FBE">
              <w:rPr>
                <w:rFonts w:ascii="宋体" w:hAnsi="宋体" w:hint="eastAsia"/>
                <w:color w:val="0D0D0D"/>
                <w:sz w:val="24"/>
              </w:rPr>
              <w:t>77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4A7FBE">
              <w:rPr>
                <w:rFonts w:ascii="宋体" w:hAnsi="宋体" w:cs="宋体"/>
                <w:color w:val="0D0D0D"/>
                <w:kern w:val="0"/>
                <w:sz w:val="24"/>
              </w:rPr>
              <w:t>110kV</w:t>
            </w:r>
            <w:r w:rsidRPr="004A7FBE">
              <w:rPr>
                <w:rFonts w:ascii="宋体" w:hAnsi="宋体" w:cs="宋体" w:hint="eastAsia"/>
                <w:color w:val="0D0D0D"/>
                <w:kern w:val="0"/>
                <w:sz w:val="24"/>
              </w:rPr>
              <w:t>大成气体专用变线路工程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D0D0D"/>
                <w:kern w:val="0"/>
                <w:sz w:val="24"/>
              </w:rPr>
              <w:t>广州市电力工程设计院有限公司</w:t>
            </w:r>
          </w:p>
        </w:tc>
      </w:tr>
      <w:tr w:rsidR="00A62881" w:rsidRPr="003F64D4" w:rsidTr="00344087">
        <w:trPr>
          <w:trHeight w:val="526"/>
        </w:trPr>
        <w:tc>
          <w:tcPr>
            <w:tcW w:w="97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F40AB7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通讯自动化</w:t>
            </w:r>
            <w:r w:rsidRPr="00F40AB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工程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78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江苏省电力公司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(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省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-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市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)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应急指挥中心建设工程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江苏省电力设计院有限公司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79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冀北公司变电站同步时钟系统完善设计工程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华北电力设计院有限公司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80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呼兴地区骨干光环网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建设工程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东北电力设计院有限公司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81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内蒙古东部电力有限公司地调自动化系统升级改造工程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东北电力设计院有限公司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82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宁波电业局生产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调度大楼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自动化机房建设工程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华东电力设计院有限公司</w:t>
            </w:r>
          </w:p>
        </w:tc>
      </w:tr>
      <w:tr w:rsidR="00A62881" w:rsidRPr="0019041E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D0D0D"/>
                <w:sz w:val="24"/>
              </w:rPr>
            </w:pPr>
            <w:r w:rsidRPr="004A7FBE">
              <w:rPr>
                <w:rFonts w:ascii="宋体" w:hAnsi="宋体" w:hint="eastAsia"/>
                <w:color w:val="0D0D0D"/>
                <w:sz w:val="24"/>
              </w:rPr>
              <w:t>83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D0D0D"/>
                <w:kern w:val="0"/>
                <w:sz w:val="24"/>
              </w:rPr>
              <w:t>新疆计量中心工程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D0D0D"/>
                <w:kern w:val="0"/>
                <w:sz w:val="24"/>
              </w:rPr>
              <w:t>江苏省电力设计院有限公司</w:t>
            </w:r>
          </w:p>
        </w:tc>
      </w:tr>
      <w:tr w:rsidR="00A62881" w:rsidRPr="003F64D4" w:rsidTr="00344087">
        <w:trPr>
          <w:trHeight w:val="526"/>
        </w:trPr>
        <w:tc>
          <w:tcPr>
            <w:tcW w:w="97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F40AB7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新能源</w:t>
            </w:r>
            <w:r w:rsidRPr="00F40AB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工程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84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大庄并网光伏电站工程设计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昆明勘测设计研究院有限公司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85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华能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大理沙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帽山风电场一、二期(96MW）工程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云南省电力设计院有限公司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86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四川布拖火烈风电场工程设计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北京勘测设计研究院有限公司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87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鄂尔多斯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市锋威光电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有限公司杭锦旗巴拉贡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100MWp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光伏发电项目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华北电力设计院有限公司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88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运城夏县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泗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交镇风电场工程一期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49.5MW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山西省电力勘测设计院有限公司</w:t>
            </w:r>
          </w:p>
        </w:tc>
      </w:tr>
      <w:tr w:rsidR="00A62881" w:rsidRPr="0090592A" w:rsidTr="00344087">
        <w:trPr>
          <w:trHeight w:val="667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89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呼和浩特环聚新能源开发有限公司武川县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300MW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光伏电站一期工程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100MW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光伏发电项目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内蒙古电力勘测设计院有限责任公司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90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安仁县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凯迪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绿色能源有限公司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×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30MW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湖南省电力设计院有限公司</w:t>
            </w:r>
          </w:p>
        </w:tc>
      </w:tr>
      <w:tr w:rsidR="00A62881" w:rsidRPr="0090592A" w:rsidTr="00344087">
        <w:trPr>
          <w:trHeight w:val="702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91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华电新疆发电有限公司苇湖梁电厂达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坂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城风电场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300MW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山东电力工程咨询院有限公司</w:t>
            </w:r>
          </w:p>
        </w:tc>
      </w:tr>
      <w:tr w:rsidR="00A62881" w:rsidRPr="0090592A" w:rsidTr="00344087">
        <w:trPr>
          <w:trHeight w:val="689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t>92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沭阳含阳山光伏发电有限公司一期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6MW+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二期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9MW</w:t>
            </w: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分布式光伏电站项目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江苏科能电力工程咨询有限公司</w:t>
            </w:r>
          </w:p>
        </w:tc>
      </w:tr>
      <w:tr w:rsidR="00A62881" w:rsidRPr="0090592A" w:rsidTr="00344087">
        <w:trPr>
          <w:trHeight w:val="50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A7FBE">
              <w:rPr>
                <w:rFonts w:ascii="宋体" w:hAnsi="宋体" w:hint="eastAsia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大唐来安龙山风电场项目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安徽省电力设计院有限公司</w:t>
            </w:r>
          </w:p>
        </w:tc>
      </w:tr>
      <w:tr w:rsidR="00A62881" w:rsidRPr="003F64D4" w:rsidTr="00344087">
        <w:trPr>
          <w:trHeight w:val="526"/>
        </w:trPr>
        <w:tc>
          <w:tcPr>
            <w:tcW w:w="9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3F64D4" w:rsidRDefault="00A62881" w:rsidP="00344087">
            <w:pPr>
              <w:ind w:rightChars="-30" w:right="-63"/>
              <w:jc w:val="center"/>
              <w:rPr>
                <w:rFonts w:ascii="宋体" w:hAnsi="宋体" w:hint="eastAsia"/>
                <w:sz w:val="24"/>
              </w:rPr>
            </w:pPr>
          </w:p>
          <w:p w:rsidR="00A62881" w:rsidRPr="003F64D4" w:rsidRDefault="00A62881" w:rsidP="00344087">
            <w:pPr>
              <w:ind w:rightChars="-30" w:right="-63"/>
              <w:jc w:val="left"/>
              <w:rPr>
                <w:rFonts w:ascii="宋体" w:hAnsi="宋体"/>
                <w:b/>
                <w:sz w:val="30"/>
                <w:szCs w:val="30"/>
              </w:rPr>
            </w:pPr>
            <w:r w:rsidRPr="003F64D4">
              <w:rPr>
                <w:rFonts w:ascii="宋体" w:hAnsi="宋体" w:hint="eastAsia"/>
                <w:b/>
                <w:sz w:val="30"/>
                <w:szCs w:val="30"/>
              </w:rPr>
              <w:t>优秀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标准设计一</w:t>
            </w:r>
            <w:r w:rsidRPr="003F64D4">
              <w:rPr>
                <w:rFonts w:ascii="宋体" w:hAnsi="宋体"/>
                <w:b/>
                <w:sz w:val="30"/>
                <w:szCs w:val="30"/>
              </w:rPr>
              <w:t>等奖</w:t>
            </w:r>
          </w:p>
          <w:p w:rsidR="00A62881" w:rsidRPr="003F64D4" w:rsidRDefault="00A62881" w:rsidP="00344087">
            <w:pPr>
              <w:widowControl/>
              <w:ind w:rightChars="-30" w:right="-63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A62881" w:rsidRPr="0090592A" w:rsidTr="00344087">
        <w:trPr>
          <w:trHeight w:val="39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发变电工程测量手册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81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中南电力设计院有限公司</w:t>
            </w:r>
          </w:p>
          <w:p w:rsidR="00A62881" w:rsidRPr="007F3A4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3A4E">
              <w:rPr>
                <w:rFonts w:ascii="宋体" w:hAnsi="宋体" w:cs="宋体" w:hint="eastAsia"/>
                <w:color w:val="000000"/>
                <w:kern w:val="0"/>
                <w:sz w:val="24"/>
              </w:rPr>
              <w:t>华东电力设计院有限公司</w:t>
            </w:r>
          </w:p>
          <w:p w:rsidR="00A62881" w:rsidRPr="007F3A4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3A4E">
              <w:rPr>
                <w:rFonts w:ascii="宋体" w:hAnsi="宋体" w:cs="宋体" w:hint="eastAsia"/>
                <w:color w:val="000000"/>
                <w:kern w:val="0"/>
                <w:sz w:val="24"/>
              </w:rPr>
              <w:t>西南电力设计院有限公司</w:t>
            </w:r>
          </w:p>
          <w:p w:rsidR="00A62881" w:rsidRPr="007F3A4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3A4E">
              <w:rPr>
                <w:rFonts w:ascii="宋体" w:hAnsi="宋体" w:cs="宋体" w:hint="eastAsia"/>
                <w:color w:val="000000"/>
                <w:kern w:val="0"/>
                <w:sz w:val="24"/>
              </w:rPr>
              <w:t>华北电力设计院有限公司</w:t>
            </w:r>
          </w:p>
          <w:p w:rsidR="00A62881" w:rsidRPr="007F3A4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3A4E">
              <w:rPr>
                <w:rFonts w:ascii="宋体" w:hAnsi="宋体" w:cs="宋体" w:hint="eastAsia"/>
                <w:color w:val="000000"/>
                <w:kern w:val="0"/>
                <w:sz w:val="24"/>
              </w:rPr>
              <w:t>东北电力设计院有限公司</w:t>
            </w:r>
          </w:p>
          <w:p w:rsidR="00A62881" w:rsidRPr="007F3A4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3A4E">
              <w:rPr>
                <w:rFonts w:ascii="宋体" w:hAnsi="宋体" w:cs="宋体" w:hint="eastAsia"/>
                <w:color w:val="000000"/>
                <w:kern w:val="0"/>
                <w:sz w:val="24"/>
              </w:rPr>
              <w:t>西北电力设计院有限公司</w:t>
            </w:r>
          </w:p>
          <w:p w:rsidR="00A62881" w:rsidRPr="007F3A4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3A4E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北京洛斯达科技发展有限公司</w:t>
            </w:r>
          </w:p>
          <w:p w:rsidR="00A62881" w:rsidRPr="007F3A4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3A4E">
              <w:rPr>
                <w:rFonts w:ascii="宋体" w:hAnsi="宋体" w:cs="宋体" w:hint="eastAsia"/>
                <w:color w:val="000000"/>
                <w:kern w:val="0"/>
                <w:sz w:val="24"/>
              </w:rPr>
              <w:t>山东电力工程咨询院有限公司</w:t>
            </w:r>
          </w:p>
          <w:p w:rsidR="00A62881" w:rsidRPr="007F3A4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3A4E">
              <w:rPr>
                <w:rFonts w:ascii="宋体" w:hAnsi="宋体" w:cs="宋体" w:hint="eastAsia"/>
                <w:color w:val="000000"/>
                <w:kern w:val="0"/>
                <w:sz w:val="24"/>
              </w:rPr>
              <w:t>安徽省电力设计院有限公司</w:t>
            </w:r>
          </w:p>
          <w:p w:rsidR="00A62881" w:rsidRPr="007F3A4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3A4E">
              <w:rPr>
                <w:rFonts w:ascii="宋体" w:hAnsi="宋体" w:cs="宋体" w:hint="eastAsia"/>
                <w:color w:val="000000"/>
                <w:kern w:val="0"/>
                <w:sz w:val="24"/>
              </w:rPr>
              <w:t>河南省电力勘测设计院</w:t>
            </w:r>
          </w:p>
          <w:p w:rsidR="00A62881" w:rsidRPr="007F3A4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3A4E">
              <w:rPr>
                <w:rFonts w:ascii="宋体" w:hAnsi="宋体" w:cs="宋体" w:hint="eastAsia"/>
                <w:color w:val="000000"/>
                <w:kern w:val="0"/>
                <w:sz w:val="24"/>
              </w:rPr>
              <w:t>福建省电力勘测设计院</w:t>
            </w:r>
          </w:p>
          <w:p w:rsidR="00A62881" w:rsidRPr="007F3A4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3A4E">
              <w:rPr>
                <w:rFonts w:ascii="宋体" w:hAnsi="宋体" w:cs="宋体" w:hint="eastAsia"/>
                <w:color w:val="000000"/>
                <w:kern w:val="0"/>
                <w:sz w:val="24"/>
              </w:rPr>
              <w:t>陕西省电力设计院有限公司</w:t>
            </w:r>
          </w:p>
          <w:p w:rsidR="00A62881" w:rsidRPr="007F3A4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7F3A4E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江苏省电力设计院有限公司</w:t>
            </w:r>
          </w:p>
          <w:p w:rsidR="00A62881" w:rsidRPr="007F3A4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7F3A4E">
              <w:rPr>
                <w:rFonts w:ascii="宋体" w:hAnsi="宋体" w:cs="宋体" w:hint="eastAsia"/>
                <w:color w:val="000000"/>
                <w:kern w:val="0"/>
                <w:sz w:val="24"/>
              </w:rPr>
              <w:t>新疆电力设计院有限公司</w:t>
            </w:r>
          </w:p>
          <w:p w:rsidR="00A62881" w:rsidRPr="007F3A4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7F3A4E">
              <w:rPr>
                <w:rFonts w:ascii="宋体" w:hAnsi="宋体" w:cs="宋体" w:hint="eastAsia"/>
                <w:color w:val="000000"/>
                <w:kern w:val="0"/>
                <w:sz w:val="24"/>
              </w:rPr>
              <w:t>湖北省电力勘测设计院</w:t>
            </w:r>
          </w:p>
          <w:p w:rsidR="00A62881" w:rsidRPr="007F3A4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7F3A4E">
              <w:rPr>
                <w:rFonts w:ascii="宋体" w:hAnsi="宋体" w:cs="宋体" w:hint="eastAsia"/>
                <w:color w:val="000000"/>
                <w:kern w:val="0"/>
                <w:sz w:val="24"/>
              </w:rPr>
              <w:t>吉林省电力勘测设计院</w:t>
            </w:r>
          </w:p>
          <w:p w:rsidR="00A62881" w:rsidRPr="007F3A4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7F3A4E">
              <w:rPr>
                <w:rFonts w:ascii="宋体" w:hAnsi="宋体" w:cs="宋体" w:hint="eastAsia"/>
                <w:color w:val="000000"/>
                <w:kern w:val="0"/>
                <w:sz w:val="24"/>
              </w:rPr>
              <w:t>青海省电力设计院</w:t>
            </w:r>
          </w:p>
          <w:p w:rsidR="00A62881" w:rsidRPr="007F3A4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7F3A4E">
              <w:rPr>
                <w:rFonts w:ascii="宋体" w:hAnsi="宋体" w:cs="宋体" w:hint="eastAsia"/>
                <w:color w:val="000000"/>
                <w:kern w:val="0"/>
                <w:sz w:val="24"/>
              </w:rPr>
              <w:t>浙江省电力设计院有限公</w:t>
            </w:r>
          </w:p>
          <w:p w:rsidR="00A62881" w:rsidRPr="007F3A4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7F3A4E">
              <w:rPr>
                <w:rFonts w:ascii="宋体" w:hAnsi="宋体" w:cs="宋体" w:hint="eastAsia"/>
                <w:color w:val="000000"/>
                <w:kern w:val="0"/>
                <w:sz w:val="24"/>
              </w:rPr>
              <w:t>河北省电力勘测设计研究院</w:t>
            </w:r>
          </w:p>
          <w:p w:rsidR="00A62881" w:rsidRPr="007F3A4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7F3A4E">
              <w:rPr>
                <w:rFonts w:ascii="宋体" w:hAnsi="宋体" w:cs="宋体" w:hint="eastAsia"/>
                <w:color w:val="000000"/>
                <w:kern w:val="0"/>
                <w:sz w:val="24"/>
              </w:rPr>
              <w:t>内蒙古电力勘测设计院有限责任公司</w:t>
            </w:r>
          </w:p>
          <w:p w:rsidR="00A62881" w:rsidRPr="007F3A4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7F3A4E">
              <w:rPr>
                <w:rFonts w:ascii="宋体" w:hAnsi="宋体" w:cs="宋体" w:hint="eastAsia"/>
                <w:color w:val="000000"/>
                <w:kern w:val="0"/>
                <w:sz w:val="24"/>
              </w:rPr>
              <w:t>湖南省电力勘测设计院有限公司</w:t>
            </w:r>
          </w:p>
          <w:p w:rsidR="00A62881" w:rsidRPr="007F3A4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7F3A4E">
              <w:rPr>
                <w:rFonts w:ascii="宋体" w:hAnsi="宋体" w:cs="宋体" w:hint="eastAsia"/>
                <w:color w:val="000000"/>
                <w:kern w:val="0"/>
                <w:sz w:val="24"/>
              </w:rPr>
              <w:t>山西省电力勘测设计院有限公司</w:t>
            </w:r>
          </w:p>
          <w:p w:rsidR="00A62881" w:rsidRPr="007F3A4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7F3A4E">
              <w:rPr>
                <w:rFonts w:ascii="宋体" w:hAnsi="宋体" w:cs="宋体" w:hint="eastAsia"/>
                <w:color w:val="000000"/>
                <w:kern w:val="0"/>
                <w:sz w:val="24"/>
              </w:rPr>
              <w:t>宁夏电力设计院</w:t>
            </w:r>
          </w:p>
          <w:p w:rsidR="00A62881" w:rsidRPr="007F3A4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7F3A4E">
              <w:rPr>
                <w:rFonts w:ascii="宋体" w:hAnsi="宋体" w:cs="宋体" w:hint="eastAsia"/>
                <w:color w:val="000000"/>
                <w:kern w:val="0"/>
                <w:sz w:val="24"/>
              </w:rPr>
              <w:t>重庆电力设计院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7F3A4E">
              <w:rPr>
                <w:rFonts w:ascii="宋体" w:hAnsi="宋体" w:cs="宋体" w:hint="eastAsia"/>
                <w:color w:val="000000"/>
                <w:kern w:val="0"/>
                <w:sz w:val="24"/>
              </w:rPr>
              <w:t>云南电力勘测设计院有限公司</w:t>
            </w:r>
          </w:p>
        </w:tc>
      </w:tr>
      <w:tr w:rsidR="00A62881" w:rsidRPr="003F64D4" w:rsidTr="00344087">
        <w:trPr>
          <w:trHeight w:val="526"/>
        </w:trPr>
        <w:tc>
          <w:tcPr>
            <w:tcW w:w="9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3F64D4" w:rsidRDefault="00A62881" w:rsidP="00344087">
            <w:pPr>
              <w:ind w:rightChars="-30" w:right="-63"/>
              <w:jc w:val="center"/>
              <w:rPr>
                <w:rFonts w:ascii="宋体" w:hAnsi="宋体" w:hint="eastAsia"/>
                <w:sz w:val="24"/>
              </w:rPr>
            </w:pPr>
          </w:p>
          <w:p w:rsidR="00A62881" w:rsidRPr="003F64D4" w:rsidRDefault="00A62881" w:rsidP="00344087">
            <w:pPr>
              <w:ind w:rightChars="-30" w:right="-63"/>
              <w:jc w:val="left"/>
              <w:rPr>
                <w:rFonts w:ascii="宋体" w:hAnsi="宋体"/>
                <w:b/>
                <w:sz w:val="30"/>
                <w:szCs w:val="30"/>
              </w:rPr>
            </w:pPr>
            <w:r w:rsidRPr="003F64D4">
              <w:rPr>
                <w:rFonts w:ascii="宋体" w:hAnsi="宋体" w:hint="eastAsia"/>
                <w:b/>
                <w:sz w:val="30"/>
                <w:szCs w:val="30"/>
              </w:rPr>
              <w:t>优秀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标准设计二</w:t>
            </w:r>
            <w:r w:rsidRPr="003F64D4">
              <w:rPr>
                <w:rFonts w:ascii="宋体" w:hAnsi="宋体"/>
                <w:b/>
                <w:sz w:val="30"/>
                <w:szCs w:val="30"/>
              </w:rPr>
              <w:t>等奖</w:t>
            </w:r>
          </w:p>
          <w:p w:rsidR="00A62881" w:rsidRPr="003F64D4" w:rsidRDefault="00A62881" w:rsidP="00344087">
            <w:pPr>
              <w:widowControl/>
              <w:ind w:rightChars="-30" w:right="-63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A62881" w:rsidRPr="000C6427" w:rsidTr="00344087">
        <w:trPr>
          <w:trHeight w:val="407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火力发电厂凝汽式汽机部分顺序控制逻辑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中南电力设计院有限公司</w:t>
            </w:r>
          </w:p>
        </w:tc>
      </w:tr>
      <w:tr w:rsidR="00A62881" w:rsidRPr="003F64D4" w:rsidTr="00344087">
        <w:trPr>
          <w:trHeight w:val="526"/>
        </w:trPr>
        <w:tc>
          <w:tcPr>
            <w:tcW w:w="9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3F64D4" w:rsidRDefault="00A62881" w:rsidP="00344087">
            <w:pPr>
              <w:ind w:rightChars="-30" w:right="-63"/>
              <w:jc w:val="center"/>
              <w:rPr>
                <w:rFonts w:ascii="宋体" w:hAnsi="宋体" w:hint="eastAsia"/>
                <w:sz w:val="24"/>
              </w:rPr>
            </w:pPr>
          </w:p>
          <w:p w:rsidR="00A62881" w:rsidRPr="003F64D4" w:rsidRDefault="00A62881" w:rsidP="00344087">
            <w:pPr>
              <w:ind w:rightChars="-30" w:right="-63"/>
              <w:jc w:val="left"/>
              <w:rPr>
                <w:rFonts w:ascii="宋体" w:hAnsi="宋体"/>
                <w:b/>
                <w:sz w:val="30"/>
                <w:szCs w:val="30"/>
              </w:rPr>
            </w:pPr>
            <w:r w:rsidRPr="003F64D4">
              <w:rPr>
                <w:rFonts w:ascii="宋体" w:hAnsi="宋体" w:hint="eastAsia"/>
                <w:b/>
                <w:sz w:val="30"/>
                <w:szCs w:val="30"/>
              </w:rPr>
              <w:t>优秀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标准设计三</w:t>
            </w:r>
            <w:r w:rsidRPr="003F64D4">
              <w:rPr>
                <w:rFonts w:ascii="宋体" w:hAnsi="宋体"/>
                <w:b/>
                <w:sz w:val="30"/>
                <w:szCs w:val="30"/>
              </w:rPr>
              <w:t>等奖</w:t>
            </w:r>
          </w:p>
          <w:p w:rsidR="00A62881" w:rsidRPr="003F64D4" w:rsidRDefault="00A62881" w:rsidP="00344087">
            <w:pPr>
              <w:widowControl/>
              <w:ind w:rightChars="-30" w:right="-63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A62881" w:rsidRPr="000C6427" w:rsidTr="00344087">
        <w:trPr>
          <w:trHeight w:val="455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热控就地设备安装部件典型设计超（超）临界机组仪表安装图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中南电力设计院有限公司</w:t>
            </w:r>
          </w:p>
        </w:tc>
      </w:tr>
      <w:tr w:rsidR="00A62881" w:rsidRPr="000C6427" w:rsidTr="00344087">
        <w:trPr>
          <w:trHeight w:val="455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110kV智能变电站虚端子配置标准化设计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北京电力经济技术研究院</w:t>
            </w:r>
          </w:p>
        </w:tc>
      </w:tr>
      <w:tr w:rsidR="00A62881" w:rsidRPr="003F64D4" w:rsidTr="00344087">
        <w:trPr>
          <w:trHeight w:val="526"/>
        </w:trPr>
        <w:tc>
          <w:tcPr>
            <w:tcW w:w="9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3F64D4" w:rsidRDefault="00A62881" w:rsidP="00344087">
            <w:pPr>
              <w:ind w:rightChars="-30" w:right="-63"/>
              <w:jc w:val="center"/>
              <w:rPr>
                <w:rFonts w:ascii="宋体" w:hAnsi="宋体" w:hint="eastAsia"/>
                <w:sz w:val="24"/>
              </w:rPr>
            </w:pPr>
          </w:p>
          <w:p w:rsidR="00A62881" w:rsidRPr="003F64D4" w:rsidRDefault="00A62881" w:rsidP="00344087">
            <w:pPr>
              <w:ind w:rightChars="-30" w:right="-63"/>
              <w:jc w:val="left"/>
              <w:rPr>
                <w:rFonts w:ascii="宋体" w:hAnsi="宋体"/>
                <w:b/>
                <w:sz w:val="30"/>
                <w:szCs w:val="30"/>
              </w:rPr>
            </w:pPr>
            <w:r w:rsidRPr="003F64D4">
              <w:rPr>
                <w:rFonts w:ascii="宋体" w:hAnsi="宋体" w:hint="eastAsia"/>
                <w:b/>
                <w:sz w:val="30"/>
                <w:szCs w:val="30"/>
              </w:rPr>
              <w:t>优秀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计算机软件一</w:t>
            </w:r>
            <w:r w:rsidRPr="003F64D4">
              <w:rPr>
                <w:rFonts w:ascii="宋体" w:hAnsi="宋体"/>
                <w:b/>
                <w:sz w:val="30"/>
                <w:szCs w:val="30"/>
              </w:rPr>
              <w:t>等奖</w:t>
            </w:r>
          </w:p>
          <w:p w:rsidR="00A62881" w:rsidRPr="003F64D4" w:rsidRDefault="00A62881" w:rsidP="00344087">
            <w:pPr>
              <w:widowControl/>
              <w:ind w:rightChars="-30" w:right="-63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A62881" w:rsidRPr="00FD2730" w:rsidTr="00344087">
        <w:trPr>
          <w:trHeight w:val="492"/>
        </w:trPr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基于物联网技术的工程物资智能仓储管理系统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华北电力设计院有限公司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北京国电华北电力工程有限公司</w:t>
            </w:r>
          </w:p>
        </w:tc>
      </w:tr>
      <w:tr w:rsidR="00A62881" w:rsidRPr="00FD2730" w:rsidTr="00344087">
        <w:trPr>
          <w:trHeight w:val="492"/>
        </w:trPr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发电设计项目信息集成管理系统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西北电力设计院有限公司</w:t>
            </w:r>
          </w:p>
        </w:tc>
      </w:tr>
      <w:tr w:rsidR="00A62881" w:rsidRPr="00FD2730" w:rsidTr="00344087">
        <w:trPr>
          <w:trHeight w:val="492"/>
        </w:trPr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中南电力设院有限公司移动工作平台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中南电力设计院有限公司</w:t>
            </w:r>
          </w:p>
        </w:tc>
      </w:tr>
      <w:tr w:rsidR="00A62881" w:rsidRPr="00FD2730" w:rsidTr="00344087">
        <w:trPr>
          <w:trHeight w:val="492"/>
        </w:trPr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自立式铁塔计算软件TANS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河南省电力勘测设计院</w:t>
            </w:r>
          </w:p>
        </w:tc>
      </w:tr>
      <w:tr w:rsidR="00A62881" w:rsidRPr="00FD2730" w:rsidTr="00344087">
        <w:trPr>
          <w:trHeight w:val="492"/>
        </w:trPr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混凝土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坝施工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网络知识库系统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成都勘测设计研究院有限公司</w:t>
            </w:r>
          </w:p>
        </w:tc>
      </w:tr>
      <w:tr w:rsidR="00A62881" w:rsidRPr="003F64D4" w:rsidTr="00344087">
        <w:trPr>
          <w:trHeight w:val="526"/>
        </w:trPr>
        <w:tc>
          <w:tcPr>
            <w:tcW w:w="9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3F64D4" w:rsidRDefault="00A62881" w:rsidP="00344087">
            <w:pPr>
              <w:ind w:rightChars="-30" w:right="-63"/>
              <w:jc w:val="center"/>
              <w:rPr>
                <w:rFonts w:ascii="宋体" w:hAnsi="宋体" w:hint="eastAsia"/>
                <w:sz w:val="24"/>
              </w:rPr>
            </w:pPr>
          </w:p>
          <w:p w:rsidR="00A62881" w:rsidRPr="003F64D4" w:rsidRDefault="00A62881" w:rsidP="00344087">
            <w:pPr>
              <w:ind w:rightChars="-30" w:right="-63"/>
              <w:jc w:val="left"/>
              <w:rPr>
                <w:rFonts w:ascii="宋体" w:hAnsi="宋体"/>
                <w:b/>
                <w:sz w:val="30"/>
                <w:szCs w:val="30"/>
              </w:rPr>
            </w:pPr>
            <w:r w:rsidRPr="003F64D4">
              <w:rPr>
                <w:rFonts w:ascii="宋体" w:hAnsi="宋体" w:hint="eastAsia"/>
                <w:b/>
                <w:sz w:val="30"/>
                <w:szCs w:val="30"/>
              </w:rPr>
              <w:t>优秀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计算机软件二</w:t>
            </w:r>
            <w:r w:rsidRPr="003F64D4">
              <w:rPr>
                <w:rFonts w:ascii="宋体" w:hAnsi="宋体"/>
                <w:b/>
                <w:sz w:val="30"/>
                <w:szCs w:val="30"/>
              </w:rPr>
              <w:t>等奖</w:t>
            </w:r>
          </w:p>
          <w:p w:rsidR="00A62881" w:rsidRPr="003F64D4" w:rsidRDefault="00A62881" w:rsidP="00344087">
            <w:pPr>
              <w:widowControl/>
              <w:ind w:rightChars="-30" w:right="-63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A62881" w:rsidRPr="00FD2730" w:rsidTr="00344087">
        <w:trPr>
          <w:trHeight w:val="492"/>
        </w:trPr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三维电缆敷设辅助软件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东北电力设计院有限公司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AVEVA公司</w:t>
            </w:r>
          </w:p>
        </w:tc>
      </w:tr>
      <w:tr w:rsidR="00A62881" w:rsidRPr="00FD2730" w:rsidTr="00344087">
        <w:trPr>
          <w:trHeight w:val="492"/>
        </w:trPr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苏电工程地质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编录采集系统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江苏省电力设计院有限公司</w:t>
            </w:r>
          </w:p>
        </w:tc>
      </w:tr>
      <w:tr w:rsidR="00A62881" w:rsidRPr="00FD2730" w:rsidTr="00344087">
        <w:trPr>
          <w:trHeight w:val="492"/>
        </w:trPr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发电工程造价信息库及快速报价软件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国核电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力规划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设计研究院</w:t>
            </w:r>
          </w:p>
        </w:tc>
      </w:tr>
      <w:tr w:rsidR="00A62881" w:rsidRPr="00FD2730" w:rsidTr="00344087">
        <w:trPr>
          <w:trHeight w:val="492"/>
        </w:trPr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湖北省能源信息管理系统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湖北省电力勘测设计院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湖北省能源局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北京洛斯达科技发展有限公司</w:t>
            </w:r>
          </w:p>
        </w:tc>
      </w:tr>
      <w:tr w:rsidR="00A62881" w:rsidRPr="00FD2730" w:rsidTr="00344087">
        <w:trPr>
          <w:trHeight w:val="492"/>
        </w:trPr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勘测设计管理系统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山东电力工程咨询院有限公司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北京众诚比泰科技有限责任公司</w:t>
            </w:r>
          </w:p>
        </w:tc>
      </w:tr>
      <w:tr w:rsidR="00A62881" w:rsidRPr="00FD2730" w:rsidTr="00344087">
        <w:trPr>
          <w:trHeight w:val="492"/>
        </w:trPr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变电站三维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数字化运检平台</w:t>
            </w:r>
            <w:proofErr w:type="gramEnd"/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安徽省电力设计院有限公司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北京迈达斯技术有限责任公司</w:t>
            </w:r>
          </w:p>
        </w:tc>
      </w:tr>
      <w:tr w:rsidR="00A62881" w:rsidRPr="00FD2730" w:rsidTr="00344087">
        <w:trPr>
          <w:trHeight w:val="492"/>
        </w:trPr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spellStart"/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SmartPPDS</w:t>
            </w:r>
            <w:proofErr w:type="spellEnd"/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电力专家设计系统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四川电力设计咨询有限责任公司</w:t>
            </w:r>
          </w:p>
        </w:tc>
      </w:tr>
      <w:tr w:rsidR="00A62881" w:rsidRPr="00FD2730" w:rsidTr="00344087">
        <w:trPr>
          <w:trHeight w:val="492"/>
        </w:trPr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电力系统决策辅助系统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浙江省电力设计院有限公司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杭州沃瑞电力科技有限公司</w:t>
            </w:r>
          </w:p>
        </w:tc>
      </w:tr>
      <w:tr w:rsidR="00A62881" w:rsidRPr="003F64D4" w:rsidTr="00344087">
        <w:trPr>
          <w:trHeight w:val="526"/>
        </w:trPr>
        <w:tc>
          <w:tcPr>
            <w:tcW w:w="9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3F64D4" w:rsidRDefault="00A62881" w:rsidP="00344087">
            <w:pPr>
              <w:ind w:rightChars="-30" w:right="-63"/>
              <w:jc w:val="center"/>
              <w:rPr>
                <w:rFonts w:ascii="宋体" w:hAnsi="宋体" w:hint="eastAsia"/>
                <w:sz w:val="24"/>
              </w:rPr>
            </w:pPr>
          </w:p>
          <w:p w:rsidR="00A62881" w:rsidRPr="003F64D4" w:rsidRDefault="00A62881" w:rsidP="00344087">
            <w:pPr>
              <w:ind w:rightChars="-30" w:right="-63"/>
              <w:jc w:val="left"/>
              <w:rPr>
                <w:rFonts w:ascii="宋体" w:hAnsi="宋体"/>
                <w:b/>
                <w:sz w:val="30"/>
                <w:szCs w:val="30"/>
              </w:rPr>
            </w:pPr>
            <w:r w:rsidRPr="003F64D4">
              <w:rPr>
                <w:rFonts w:ascii="宋体" w:hAnsi="宋体" w:hint="eastAsia"/>
                <w:b/>
                <w:sz w:val="30"/>
                <w:szCs w:val="30"/>
              </w:rPr>
              <w:t>优秀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计算机软件三</w:t>
            </w:r>
            <w:r w:rsidRPr="003F64D4">
              <w:rPr>
                <w:rFonts w:ascii="宋体" w:hAnsi="宋体"/>
                <w:b/>
                <w:sz w:val="30"/>
                <w:szCs w:val="30"/>
              </w:rPr>
              <w:t>等奖</w:t>
            </w:r>
          </w:p>
          <w:p w:rsidR="00A62881" w:rsidRPr="003F64D4" w:rsidRDefault="00A62881" w:rsidP="00344087">
            <w:pPr>
              <w:widowControl/>
              <w:ind w:rightChars="-30" w:right="-63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A62881" w:rsidRPr="000C6427" w:rsidTr="00344087">
        <w:trPr>
          <w:trHeight w:val="5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西北电力设计院有限公司总承包业务多项目管理信息系统（EPMS）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西北电力设计院有限公司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上海普华科技发展有限公司</w:t>
            </w:r>
          </w:p>
        </w:tc>
      </w:tr>
      <w:tr w:rsidR="00A62881" w:rsidRPr="000C6427" w:rsidTr="00344087">
        <w:trPr>
          <w:trHeight w:val="47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全地形风电场微观选址全局优化设计系统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内蒙古电力勘测设计院有限责任公司</w:t>
            </w:r>
          </w:p>
        </w:tc>
      </w:tr>
      <w:tr w:rsidR="00A62881" w:rsidRPr="000C6427" w:rsidTr="00344087">
        <w:trPr>
          <w:trHeight w:val="47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3</w:t>
            </w:r>
          </w:p>
        </w:tc>
        <w:tc>
          <w:tcPr>
            <w:tcW w:w="4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电网三维规划设计应用系统</w:t>
            </w:r>
            <w:r w:rsidRPr="004A7FBE">
              <w:rPr>
                <w:rFonts w:ascii="宋体" w:hAnsi="宋体" w:cs="宋体"/>
                <w:color w:val="000000"/>
                <w:kern w:val="0"/>
                <w:sz w:val="24"/>
              </w:rPr>
              <w:t>(V1.0)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云南省电力设计院有限公司</w:t>
            </w:r>
          </w:p>
        </w:tc>
      </w:tr>
      <w:tr w:rsidR="00A62881" w:rsidRPr="000C6427" w:rsidTr="00344087">
        <w:trPr>
          <w:trHeight w:val="47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烟风道零部件三维设计软件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国核电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力规划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设计研究院</w:t>
            </w:r>
          </w:p>
        </w:tc>
      </w:tr>
      <w:tr w:rsidR="00A62881" w:rsidRPr="000C6427" w:rsidTr="00344087">
        <w:trPr>
          <w:trHeight w:val="47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东北电力设计院有限公司核电常规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岛设计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项目管理系统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东北电力设计院有限公司</w:t>
            </w:r>
          </w:p>
        </w:tc>
      </w:tr>
      <w:tr w:rsidR="00A62881" w:rsidRPr="000C6427" w:rsidTr="00344087">
        <w:trPr>
          <w:trHeight w:val="47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独立避雷针计算绘图软件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山西省电力勘测设计院有限公司</w:t>
            </w:r>
          </w:p>
        </w:tc>
      </w:tr>
      <w:tr w:rsidR="00A62881" w:rsidRPr="000C6427" w:rsidTr="00344087">
        <w:trPr>
          <w:trHeight w:val="47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火力发电厂初步设计供暖通风计算软件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山西省电力勘测设计院有限公司</w:t>
            </w:r>
          </w:p>
        </w:tc>
      </w:tr>
      <w:tr w:rsidR="00A62881" w:rsidRPr="000C6427" w:rsidTr="00344087">
        <w:trPr>
          <w:trHeight w:val="47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保温计算及油漆设计软件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中南电力设计院有限公司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上海欣电信息技术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有限公司</w:t>
            </w:r>
          </w:p>
        </w:tc>
      </w:tr>
      <w:tr w:rsidR="00A62881" w:rsidRPr="000C6427" w:rsidTr="00344087">
        <w:trPr>
          <w:trHeight w:val="417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核电站常规岛及BOP流量仪表选型计算软件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国核电</w:t>
            </w:r>
            <w:proofErr w:type="gramStart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力规划</w:t>
            </w:r>
            <w:proofErr w:type="gramEnd"/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设计研究院</w:t>
            </w:r>
          </w:p>
        </w:tc>
      </w:tr>
      <w:tr w:rsidR="00A62881" w:rsidRPr="000C6427" w:rsidTr="00344087">
        <w:trPr>
          <w:trHeight w:val="47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地下电缆勘测制图技术研究与应用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福建省电力勘测设计院</w:t>
            </w:r>
          </w:p>
        </w:tc>
      </w:tr>
      <w:tr w:rsidR="00A62881" w:rsidRPr="000C6427" w:rsidTr="00344087">
        <w:trPr>
          <w:trHeight w:val="47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4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自然通风冷却塔循环供水系统计算优化软件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山东电力工程咨询院有限公司</w:t>
            </w:r>
          </w:p>
        </w:tc>
      </w:tr>
      <w:tr w:rsidR="00A62881" w:rsidRPr="000C6427" w:rsidTr="00344087">
        <w:trPr>
          <w:trHeight w:val="47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4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东北院送电线路基础优化配置软件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东北电力设计院有限公司</w:t>
            </w:r>
          </w:p>
        </w:tc>
      </w:tr>
      <w:tr w:rsidR="00A62881" w:rsidRPr="000C6427" w:rsidTr="00344087">
        <w:trPr>
          <w:trHeight w:val="47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881" w:rsidRPr="004A7FBE" w:rsidRDefault="00A62881" w:rsidP="00344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4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北京地区电力建设工程地质信息管理系统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北京电力经济技术研究院</w:t>
            </w:r>
          </w:p>
          <w:p w:rsidR="00A62881" w:rsidRPr="004A7FBE" w:rsidRDefault="00A62881" w:rsidP="00344087">
            <w:pPr>
              <w:widowControl/>
              <w:ind w:rightChars="-30" w:right="-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北京恒华伟业科技发展有限公司</w:t>
            </w:r>
          </w:p>
        </w:tc>
      </w:tr>
    </w:tbl>
    <w:p w:rsidR="00A62881" w:rsidRDefault="00A62881" w:rsidP="00A62881">
      <w:pPr>
        <w:jc w:val="left"/>
      </w:pPr>
    </w:p>
    <w:p w:rsidR="00A62881" w:rsidRDefault="00A62881" w:rsidP="00A62881">
      <w:pPr>
        <w:jc w:val="left"/>
      </w:pPr>
    </w:p>
    <w:p w:rsidR="00A62881" w:rsidRDefault="00A62881" w:rsidP="00A62881">
      <w:pPr>
        <w:jc w:val="left"/>
      </w:pPr>
    </w:p>
    <w:p w:rsidR="00A62881" w:rsidRDefault="00A62881" w:rsidP="00A62881">
      <w:pPr>
        <w:jc w:val="left"/>
      </w:pPr>
    </w:p>
    <w:p w:rsidR="00A62881" w:rsidRDefault="00A62881" w:rsidP="00A62881">
      <w:pPr>
        <w:jc w:val="left"/>
      </w:pPr>
    </w:p>
    <w:p w:rsidR="00A62881" w:rsidRDefault="00A62881" w:rsidP="00A62881">
      <w:pPr>
        <w:jc w:val="left"/>
      </w:pPr>
    </w:p>
    <w:p w:rsidR="00A62881" w:rsidRDefault="00A62881" w:rsidP="00A62881">
      <w:pPr>
        <w:jc w:val="left"/>
        <w:rPr>
          <w:rFonts w:ascii="仿宋_GB2312" w:eastAsia="仿宋_GB2312" w:hint="eastAsia"/>
          <w:sz w:val="32"/>
        </w:rPr>
      </w:pPr>
    </w:p>
    <w:p w:rsidR="00A62881" w:rsidRDefault="00A62881" w:rsidP="00A62881">
      <w:pPr>
        <w:jc w:val="left"/>
        <w:rPr>
          <w:rFonts w:ascii="仿宋_GB2312" w:eastAsia="仿宋_GB2312" w:hint="eastAsia"/>
          <w:sz w:val="32"/>
        </w:rPr>
      </w:pPr>
    </w:p>
    <w:p w:rsidR="00A62881" w:rsidRDefault="00A62881" w:rsidP="00A62881">
      <w:pPr>
        <w:jc w:val="left"/>
        <w:rPr>
          <w:rFonts w:ascii="仿宋_GB2312" w:eastAsia="仿宋_GB2312" w:hint="eastAsia"/>
          <w:sz w:val="32"/>
        </w:rPr>
      </w:pPr>
    </w:p>
    <w:p w:rsidR="00A62881" w:rsidRDefault="00A62881" w:rsidP="00A62881">
      <w:pPr>
        <w:jc w:val="left"/>
        <w:rPr>
          <w:rFonts w:ascii="仿宋_GB2312" w:eastAsia="仿宋_GB2312" w:hint="eastAsia"/>
          <w:sz w:val="32"/>
        </w:rPr>
      </w:pPr>
    </w:p>
    <w:p w:rsidR="00A62881" w:rsidRDefault="00A62881" w:rsidP="00A62881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16787D" w:rsidRPr="00A62881" w:rsidRDefault="0016787D"/>
    <w:sectPr w:rsidR="0016787D" w:rsidRPr="00A62881" w:rsidSect="00F620D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797" w:bottom="1135" w:left="1797" w:header="720" w:footer="720" w:gutter="0"/>
      <w:pgNumType w:start="3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96A" w:rsidRDefault="0061096A" w:rsidP="00A62881">
      <w:r>
        <w:separator/>
      </w:r>
    </w:p>
  </w:endnote>
  <w:endnote w:type="continuationSeparator" w:id="0">
    <w:p w:rsidR="0061096A" w:rsidRDefault="0061096A" w:rsidP="00A62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10E" w:rsidRDefault="0061096A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6010E" w:rsidRDefault="0061096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10E" w:rsidRDefault="0061096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62881" w:rsidRPr="00A62881">
      <w:rPr>
        <w:noProof/>
        <w:lang w:val="zh-CN"/>
      </w:rPr>
      <w:t>21</w:t>
    </w:r>
    <w:r>
      <w:fldChar w:fldCharType="end"/>
    </w:r>
  </w:p>
  <w:p w:rsidR="00D6010E" w:rsidRDefault="0061096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0D0" w:rsidRDefault="0061096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62881" w:rsidRPr="00A62881">
      <w:rPr>
        <w:noProof/>
        <w:lang w:val="zh-CN"/>
      </w:rPr>
      <w:t>3</w:t>
    </w:r>
    <w:r>
      <w:fldChar w:fldCharType="end"/>
    </w:r>
  </w:p>
  <w:p w:rsidR="00D6010E" w:rsidRDefault="0061096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96A" w:rsidRDefault="0061096A" w:rsidP="00A62881">
      <w:r>
        <w:separator/>
      </w:r>
    </w:p>
  </w:footnote>
  <w:footnote w:type="continuationSeparator" w:id="0">
    <w:p w:rsidR="0061096A" w:rsidRDefault="0061096A" w:rsidP="00A628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10E" w:rsidRDefault="0061096A" w:rsidP="00060787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10E" w:rsidRDefault="0061096A" w:rsidP="00391B5B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D10A2"/>
    <w:multiLevelType w:val="hybridMultilevel"/>
    <w:tmpl w:val="A2203F22"/>
    <w:lvl w:ilvl="0" w:tplc="9DD8003A">
      <w:start w:val="1"/>
      <w:numFmt w:val="decimal"/>
      <w:lvlText w:val="%1、"/>
      <w:lvlJc w:val="left"/>
      <w:pPr>
        <w:tabs>
          <w:tab w:val="num" w:pos="899"/>
        </w:tabs>
        <w:ind w:left="899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AFB7D6D"/>
    <w:multiLevelType w:val="hybridMultilevel"/>
    <w:tmpl w:val="EF30B27C"/>
    <w:lvl w:ilvl="0" w:tplc="9DD8003A">
      <w:start w:val="1"/>
      <w:numFmt w:val="decimal"/>
      <w:lvlText w:val="%1、"/>
      <w:lvlJc w:val="left"/>
      <w:pPr>
        <w:tabs>
          <w:tab w:val="num" w:pos="899"/>
        </w:tabs>
        <w:ind w:left="899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79"/>
        </w:tabs>
        <w:ind w:left="137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39"/>
        </w:tabs>
        <w:ind w:left="26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9"/>
        </w:tabs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99"/>
        </w:tabs>
        <w:ind w:left="38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9"/>
        </w:tabs>
        <w:ind w:left="4319" w:hanging="420"/>
      </w:pPr>
    </w:lvl>
  </w:abstractNum>
  <w:abstractNum w:abstractNumId="2">
    <w:nsid w:val="0B2947B0"/>
    <w:multiLevelType w:val="hybridMultilevel"/>
    <w:tmpl w:val="702248D2"/>
    <w:lvl w:ilvl="0" w:tplc="1BE48464">
      <w:start w:val="1"/>
      <w:numFmt w:val="decimal"/>
      <w:lvlText w:val="（%1）"/>
      <w:lvlJc w:val="left"/>
      <w:pPr>
        <w:tabs>
          <w:tab w:val="num" w:pos="1258"/>
        </w:tabs>
        <w:ind w:left="1258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78"/>
        </w:tabs>
        <w:ind w:left="137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38"/>
        </w:tabs>
        <w:ind w:left="263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8"/>
        </w:tabs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98"/>
        </w:tabs>
        <w:ind w:left="389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20"/>
      </w:pPr>
    </w:lvl>
  </w:abstractNum>
  <w:abstractNum w:abstractNumId="3">
    <w:nsid w:val="0F3B0464"/>
    <w:multiLevelType w:val="hybridMultilevel"/>
    <w:tmpl w:val="9374410A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4">
    <w:nsid w:val="218E6B52"/>
    <w:multiLevelType w:val="hybridMultilevel"/>
    <w:tmpl w:val="EB721730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5">
    <w:nsid w:val="26622E2B"/>
    <w:multiLevelType w:val="hybridMultilevel"/>
    <w:tmpl w:val="01FC7C22"/>
    <w:lvl w:ilvl="0" w:tplc="47748D02">
      <w:start w:val="1"/>
      <w:numFmt w:val="decimal"/>
      <w:lvlText w:val="%1．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6">
    <w:nsid w:val="29FE3DD9"/>
    <w:multiLevelType w:val="hybridMultilevel"/>
    <w:tmpl w:val="D430D492"/>
    <w:lvl w:ilvl="0" w:tplc="10B2E3C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2E66EB3"/>
    <w:multiLevelType w:val="hybridMultilevel"/>
    <w:tmpl w:val="6D98EB52"/>
    <w:lvl w:ilvl="0" w:tplc="8056D5B0">
      <w:start w:val="1"/>
      <w:numFmt w:val="decimal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-3130" w:hanging="420"/>
      </w:pPr>
    </w:lvl>
    <w:lvl w:ilvl="2" w:tplc="0409001B" w:tentative="1">
      <w:start w:val="1"/>
      <w:numFmt w:val="lowerRoman"/>
      <w:lvlText w:val="%3."/>
      <w:lvlJc w:val="right"/>
      <w:pPr>
        <w:ind w:left="-2710" w:hanging="420"/>
      </w:pPr>
    </w:lvl>
    <w:lvl w:ilvl="3" w:tplc="0409000F" w:tentative="1">
      <w:start w:val="1"/>
      <w:numFmt w:val="decimal"/>
      <w:lvlText w:val="%4."/>
      <w:lvlJc w:val="left"/>
      <w:pPr>
        <w:ind w:left="-2290" w:hanging="420"/>
      </w:pPr>
    </w:lvl>
    <w:lvl w:ilvl="4" w:tplc="04090019" w:tentative="1">
      <w:start w:val="1"/>
      <w:numFmt w:val="lowerLetter"/>
      <w:lvlText w:val="%5)"/>
      <w:lvlJc w:val="left"/>
      <w:pPr>
        <w:ind w:left="-1870" w:hanging="420"/>
      </w:pPr>
    </w:lvl>
    <w:lvl w:ilvl="5" w:tplc="0409001B" w:tentative="1">
      <w:start w:val="1"/>
      <w:numFmt w:val="lowerRoman"/>
      <w:lvlText w:val="%6."/>
      <w:lvlJc w:val="right"/>
      <w:pPr>
        <w:ind w:left="-1450" w:hanging="420"/>
      </w:pPr>
    </w:lvl>
    <w:lvl w:ilvl="6" w:tplc="0409000F" w:tentative="1">
      <w:start w:val="1"/>
      <w:numFmt w:val="decimal"/>
      <w:lvlText w:val="%7."/>
      <w:lvlJc w:val="left"/>
      <w:pPr>
        <w:ind w:left="-1030" w:hanging="420"/>
      </w:pPr>
    </w:lvl>
    <w:lvl w:ilvl="7" w:tplc="04090019" w:tentative="1">
      <w:start w:val="1"/>
      <w:numFmt w:val="lowerLetter"/>
      <w:lvlText w:val="%8)"/>
      <w:lvlJc w:val="left"/>
      <w:pPr>
        <w:ind w:left="-610" w:hanging="420"/>
      </w:pPr>
    </w:lvl>
    <w:lvl w:ilvl="8" w:tplc="0409001B" w:tentative="1">
      <w:start w:val="1"/>
      <w:numFmt w:val="lowerRoman"/>
      <w:lvlText w:val="%9."/>
      <w:lvlJc w:val="right"/>
      <w:pPr>
        <w:ind w:left="-190" w:hanging="420"/>
      </w:pPr>
    </w:lvl>
  </w:abstractNum>
  <w:abstractNum w:abstractNumId="8">
    <w:nsid w:val="357A409E"/>
    <w:multiLevelType w:val="hybridMultilevel"/>
    <w:tmpl w:val="394ED766"/>
    <w:lvl w:ilvl="0" w:tplc="10B2E3CC">
      <w:start w:val="1"/>
      <w:numFmt w:val="decimal"/>
      <w:lvlText w:val="%1"/>
      <w:lvlJc w:val="left"/>
      <w:pPr>
        <w:ind w:left="56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9">
    <w:nsid w:val="38F136F3"/>
    <w:multiLevelType w:val="hybridMultilevel"/>
    <w:tmpl w:val="70A27FCA"/>
    <w:lvl w:ilvl="0" w:tplc="95F096C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3E3B2EB2"/>
    <w:multiLevelType w:val="hybridMultilevel"/>
    <w:tmpl w:val="12BC1BA6"/>
    <w:lvl w:ilvl="0" w:tplc="9DFA2D3A">
      <w:start w:val="1"/>
      <w:numFmt w:val="decimal"/>
      <w:lvlText w:val="1.%1"/>
      <w:lvlJc w:val="left"/>
      <w:pPr>
        <w:tabs>
          <w:tab w:val="num" w:pos="1080"/>
        </w:tabs>
        <w:ind w:left="108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1">
    <w:nsid w:val="3F224E49"/>
    <w:multiLevelType w:val="hybridMultilevel"/>
    <w:tmpl w:val="31C26502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2">
    <w:nsid w:val="40CA41E1"/>
    <w:multiLevelType w:val="hybridMultilevel"/>
    <w:tmpl w:val="4B44D354"/>
    <w:lvl w:ilvl="0" w:tplc="10B2E3C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1E230C4"/>
    <w:multiLevelType w:val="hybridMultilevel"/>
    <w:tmpl w:val="F8DEEFDC"/>
    <w:lvl w:ilvl="0" w:tplc="7CD697EA">
      <w:start w:val="1"/>
      <w:numFmt w:val="decimal"/>
      <w:lvlText w:val="%1．"/>
      <w:lvlJc w:val="left"/>
      <w:pPr>
        <w:ind w:left="360" w:hanging="360"/>
      </w:pPr>
      <w:rPr>
        <w:rFonts w:ascii="Calibri" w:eastAsia="宋体" w:hAnsi="Calibri"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5AF7AFF"/>
    <w:multiLevelType w:val="hybridMultilevel"/>
    <w:tmpl w:val="9C0877D2"/>
    <w:lvl w:ilvl="0" w:tplc="10B2E3C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5B4483C"/>
    <w:multiLevelType w:val="hybridMultilevel"/>
    <w:tmpl w:val="296A1468"/>
    <w:lvl w:ilvl="0" w:tplc="4D1A4D1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53122DBD"/>
    <w:multiLevelType w:val="hybridMultilevel"/>
    <w:tmpl w:val="570869FA"/>
    <w:lvl w:ilvl="0" w:tplc="CA4A16C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556" w:hanging="420"/>
      </w:pPr>
    </w:lvl>
    <w:lvl w:ilvl="2" w:tplc="0409001B" w:tentative="1">
      <w:start w:val="1"/>
      <w:numFmt w:val="lowerRoman"/>
      <w:lvlText w:val="%3."/>
      <w:lvlJc w:val="right"/>
      <w:pPr>
        <w:ind w:left="976" w:hanging="420"/>
      </w:pPr>
    </w:lvl>
    <w:lvl w:ilvl="3" w:tplc="0409000F" w:tentative="1">
      <w:start w:val="1"/>
      <w:numFmt w:val="decimal"/>
      <w:lvlText w:val="%4."/>
      <w:lvlJc w:val="left"/>
      <w:pPr>
        <w:ind w:left="1396" w:hanging="420"/>
      </w:pPr>
    </w:lvl>
    <w:lvl w:ilvl="4" w:tplc="04090019" w:tentative="1">
      <w:start w:val="1"/>
      <w:numFmt w:val="lowerLetter"/>
      <w:lvlText w:val="%5)"/>
      <w:lvlJc w:val="left"/>
      <w:pPr>
        <w:ind w:left="1816" w:hanging="420"/>
      </w:pPr>
    </w:lvl>
    <w:lvl w:ilvl="5" w:tplc="0409001B" w:tentative="1">
      <w:start w:val="1"/>
      <w:numFmt w:val="lowerRoman"/>
      <w:lvlText w:val="%6."/>
      <w:lvlJc w:val="right"/>
      <w:pPr>
        <w:ind w:left="2236" w:hanging="420"/>
      </w:pPr>
    </w:lvl>
    <w:lvl w:ilvl="6" w:tplc="0409000F" w:tentative="1">
      <w:start w:val="1"/>
      <w:numFmt w:val="decimal"/>
      <w:lvlText w:val="%7."/>
      <w:lvlJc w:val="left"/>
      <w:pPr>
        <w:ind w:left="2656" w:hanging="420"/>
      </w:pPr>
    </w:lvl>
    <w:lvl w:ilvl="7" w:tplc="04090019" w:tentative="1">
      <w:start w:val="1"/>
      <w:numFmt w:val="lowerLetter"/>
      <w:lvlText w:val="%8)"/>
      <w:lvlJc w:val="left"/>
      <w:pPr>
        <w:ind w:left="3076" w:hanging="420"/>
      </w:pPr>
    </w:lvl>
    <w:lvl w:ilvl="8" w:tplc="0409001B" w:tentative="1">
      <w:start w:val="1"/>
      <w:numFmt w:val="lowerRoman"/>
      <w:lvlText w:val="%9."/>
      <w:lvlJc w:val="right"/>
      <w:pPr>
        <w:ind w:left="3496" w:hanging="420"/>
      </w:pPr>
    </w:lvl>
  </w:abstractNum>
  <w:abstractNum w:abstractNumId="17">
    <w:nsid w:val="5533594B"/>
    <w:multiLevelType w:val="hybridMultilevel"/>
    <w:tmpl w:val="9374410A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8">
    <w:nsid w:val="5BD12FBD"/>
    <w:multiLevelType w:val="hybridMultilevel"/>
    <w:tmpl w:val="7DEC5DE6"/>
    <w:lvl w:ilvl="0" w:tplc="7214DB8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60A42CBE"/>
    <w:multiLevelType w:val="hybridMultilevel"/>
    <w:tmpl w:val="CAF21FF8"/>
    <w:lvl w:ilvl="0" w:tplc="8C6C75CE">
      <w:start w:val="1"/>
      <w:numFmt w:val="decimal"/>
      <w:lvlText w:val="（%1）"/>
      <w:lvlJc w:val="left"/>
      <w:pPr>
        <w:tabs>
          <w:tab w:val="num" w:pos="1157"/>
        </w:tabs>
        <w:ind w:left="1157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7"/>
        </w:tabs>
        <w:ind w:left="127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7"/>
        </w:tabs>
        <w:ind w:left="16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7"/>
        </w:tabs>
        <w:ind w:left="211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7"/>
        </w:tabs>
        <w:ind w:left="253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7"/>
        </w:tabs>
        <w:ind w:left="29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7"/>
        </w:tabs>
        <w:ind w:left="337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7"/>
        </w:tabs>
        <w:ind w:left="379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7"/>
        </w:tabs>
        <w:ind w:left="4217" w:hanging="420"/>
      </w:pPr>
    </w:lvl>
  </w:abstractNum>
  <w:abstractNum w:abstractNumId="20">
    <w:nsid w:val="6100112C"/>
    <w:multiLevelType w:val="hybridMultilevel"/>
    <w:tmpl w:val="B164E950"/>
    <w:lvl w:ilvl="0" w:tplc="A5F40E5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65F06F2A"/>
    <w:multiLevelType w:val="hybridMultilevel"/>
    <w:tmpl w:val="74D21960"/>
    <w:lvl w:ilvl="0" w:tplc="AB44D75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660B0A3A"/>
    <w:multiLevelType w:val="hybridMultilevel"/>
    <w:tmpl w:val="542446E8"/>
    <w:lvl w:ilvl="0" w:tplc="D5444A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16323EE"/>
    <w:multiLevelType w:val="hybridMultilevel"/>
    <w:tmpl w:val="FDE2736E"/>
    <w:lvl w:ilvl="0" w:tplc="2F82DD1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abstractNum w:abstractNumId="24">
    <w:nsid w:val="73D2141C"/>
    <w:multiLevelType w:val="hybridMultilevel"/>
    <w:tmpl w:val="4BF2DA5E"/>
    <w:lvl w:ilvl="0" w:tplc="10B2E3C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7BA36647"/>
    <w:multiLevelType w:val="hybridMultilevel"/>
    <w:tmpl w:val="DD48C50A"/>
    <w:lvl w:ilvl="0" w:tplc="11402BA6">
      <w:start w:val="1"/>
      <w:numFmt w:val="decimal"/>
      <w:lvlText w:val="%1"/>
      <w:lvlJc w:val="center"/>
      <w:pPr>
        <w:ind w:left="420" w:hanging="132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C6875B0"/>
    <w:multiLevelType w:val="hybridMultilevel"/>
    <w:tmpl w:val="89261EAE"/>
    <w:lvl w:ilvl="0" w:tplc="726AA89A">
      <w:start w:val="1"/>
      <w:numFmt w:val="decimal"/>
      <w:lvlText w:val="%1"/>
      <w:lvlJc w:val="right"/>
      <w:pPr>
        <w:ind w:left="420" w:hanging="132"/>
      </w:pPr>
      <w:rPr>
        <w:rFonts w:hint="eastAsia"/>
        <w:snapToGrid w:val="0"/>
        <w:kern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7D1438CF"/>
    <w:multiLevelType w:val="hybridMultilevel"/>
    <w:tmpl w:val="502062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8"/>
  </w:num>
  <w:num w:numId="2">
    <w:abstractNumId w:val="20"/>
  </w:num>
  <w:num w:numId="3">
    <w:abstractNumId w:val="21"/>
  </w:num>
  <w:num w:numId="4">
    <w:abstractNumId w:val="19"/>
  </w:num>
  <w:num w:numId="5">
    <w:abstractNumId w:val="25"/>
  </w:num>
  <w:num w:numId="6">
    <w:abstractNumId w:val="26"/>
  </w:num>
  <w:num w:numId="7">
    <w:abstractNumId w:val="12"/>
  </w:num>
  <w:num w:numId="8">
    <w:abstractNumId w:val="6"/>
  </w:num>
  <w:num w:numId="9">
    <w:abstractNumId w:val="14"/>
  </w:num>
  <w:num w:numId="10">
    <w:abstractNumId w:val="24"/>
  </w:num>
  <w:num w:numId="11">
    <w:abstractNumId w:val="8"/>
  </w:num>
  <w:num w:numId="12">
    <w:abstractNumId w:val="5"/>
  </w:num>
  <w:num w:numId="13">
    <w:abstractNumId w:val="1"/>
  </w:num>
  <w:num w:numId="14">
    <w:abstractNumId w:val="10"/>
  </w:num>
  <w:num w:numId="15">
    <w:abstractNumId w:val="9"/>
  </w:num>
  <w:num w:numId="16">
    <w:abstractNumId w:val="0"/>
  </w:num>
  <w:num w:numId="17">
    <w:abstractNumId w:val="16"/>
  </w:num>
  <w:num w:numId="18">
    <w:abstractNumId w:val="27"/>
  </w:num>
  <w:num w:numId="19">
    <w:abstractNumId w:val="22"/>
  </w:num>
  <w:num w:numId="20">
    <w:abstractNumId w:val="23"/>
  </w:num>
  <w:num w:numId="21">
    <w:abstractNumId w:val="15"/>
  </w:num>
  <w:num w:numId="22">
    <w:abstractNumId w:val="13"/>
  </w:num>
  <w:num w:numId="23">
    <w:abstractNumId w:val="7"/>
  </w:num>
  <w:num w:numId="24">
    <w:abstractNumId w:val="17"/>
  </w:num>
  <w:num w:numId="25">
    <w:abstractNumId w:val="3"/>
  </w:num>
  <w:num w:numId="26">
    <w:abstractNumId w:val="11"/>
  </w:num>
  <w:num w:numId="27">
    <w:abstractNumId w:val="4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48E"/>
    <w:rsid w:val="0016787D"/>
    <w:rsid w:val="0061096A"/>
    <w:rsid w:val="0095148E"/>
    <w:rsid w:val="00A6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495CB8-9F53-43EC-9C91-D5E5EFBCC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8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A62881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2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28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2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2881"/>
    <w:rPr>
      <w:sz w:val="18"/>
      <w:szCs w:val="18"/>
    </w:rPr>
  </w:style>
  <w:style w:type="character" w:customStyle="1" w:styleId="2Char">
    <w:name w:val="标题 2 Char"/>
    <w:basedOn w:val="a0"/>
    <w:link w:val="2"/>
    <w:rsid w:val="00A62881"/>
    <w:rPr>
      <w:rFonts w:ascii="Arial" w:eastAsia="黑体" w:hAnsi="Arial" w:cs="Times New Roman"/>
      <w:b/>
      <w:bCs/>
      <w:sz w:val="32"/>
      <w:szCs w:val="32"/>
    </w:rPr>
  </w:style>
  <w:style w:type="paragraph" w:styleId="a5">
    <w:name w:val="Date"/>
    <w:basedOn w:val="a"/>
    <w:next w:val="a"/>
    <w:link w:val="Char1"/>
    <w:rsid w:val="00A62881"/>
    <w:pPr>
      <w:ind w:leftChars="2500" w:left="100"/>
    </w:pPr>
    <w:rPr>
      <w:rFonts w:eastAsia="仿宋_GB2312"/>
      <w:sz w:val="32"/>
    </w:rPr>
  </w:style>
  <w:style w:type="character" w:customStyle="1" w:styleId="Char1">
    <w:name w:val="日期 Char"/>
    <w:basedOn w:val="a0"/>
    <w:link w:val="a5"/>
    <w:rsid w:val="00A62881"/>
    <w:rPr>
      <w:rFonts w:ascii="Times New Roman" w:eastAsia="仿宋_GB2312" w:hAnsi="Times New Roman" w:cs="Times New Roman"/>
      <w:sz w:val="32"/>
      <w:szCs w:val="24"/>
    </w:rPr>
  </w:style>
  <w:style w:type="paragraph" w:styleId="a6">
    <w:name w:val="Body Text Indent"/>
    <w:basedOn w:val="a"/>
    <w:link w:val="Char2"/>
    <w:rsid w:val="00A62881"/>
    <w:pPr>
      <w:spacing w:line="540" w:lineRule="exact"/>
      <w:ind w:leftChars="1005" w:left="2110"/>
    </w:pPr>
    <w:rPr>
      <w:rFonts w:ascii="仿宋_GB2312" w:eastAsia="仿宋_GB2312"/>
      <w:sz w:val="32"/>
    </w:rPr>
  </w:style>
  <w:style w:type="character" w:customStyle="1" w:styleId="Char2">
    <w:name w:val="正文文本缩进 Char"/>
    <w:basedOn w:val="a0"/>
    <w:link w:val="a6"/>
    <w:rsid w:val="00A62881"/>
    <w:rPr>
      <w:rFonts w:ascii="仿宋_GB2312" w:eastAsia="仿宋_GB2312" w:hAnsi="Times New Roman" w:cs="Times New Roman"/>
      <w:sz w:val="32"/>
      <w:szCs w:val="24"/>
    </w:rPr>
  </w:style>
  <w:style w:type="character" w:styleId="a7">
    <w:name w:val="page number"/>
    <w:basedOn w:val="a0"/>
    <w:rsid w:val="00A62881"/>
  </w:style>
  <w:style w:type="paragraph" w:styleId="a8">
    <w:name w:val="Normal (Web)"/>
    <w:basedOn w:val="a"/>
    <w:uiPriority w:val="99"/>
    <w:rsid w:val="00A62881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character" w:styleId="a9">
    <w:name w:val="Strong"/>
    <w:qFormat/>
    <w:rsid w:val="00A62881"/>
    <w:rPr>
      <w:b/>
      <w:bCs/>
    </w:rPr>
  </w:style>
  <w:style w:type="paragraph" w:styleId="aa">
    <w:name w:val="Balloon Text"/>
    <w:basedOn w:val="a"/>
    <w:link w:val="Char3"/>
    <w:unhideWhenUsed/>
    <w:rsid w:val="00A62881"/>
    <w:pPr>
      <w:spacing w:line="540" w:lineRule="exact"/>
    </w:pPr>
    <w:rPr>
      <w:rFonts w:ascii="Calibri" w:hAnsi="Calibri"/>
      <w:sz w:val="18"/>
      <w:szCs w:val="18"/>
    </w:rPr>
  </w:style>
  <w:style w:type="character" w:customStyle="1" w:styleId="Char3">
    <w:name w:val="批注框文本 Char"/>
    <w:basedOn w:val="a0"/>
    <w:link w:val="aa"/>
    <w:rsid w:val="00A62881"/>
    <w:rPr>
      <w:rFonts w:ascii="Calibri" w:eastAsia="宋体" w:hAnsi="Calibri" w:cs="Times New Roman"/>
      <w:sz w:val="18"/>
      <w:szCs w:val="18"/>
    </w:rPr>
  </w:style>
  <w:style w:type="table" w:styleId="ab">
    <w:name w:val="Table Grid"/>
    <w:basedOn w:val="a1"/>
    <w:uiPriority w:val="59"/>
    <w:rsid w:val="00A62881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qFormat/>
    <w:rsid w:val="00A62881"/>
    <w:pPr>
      <w:spacing w:line="540" w:lineRule="exact"/>
      <w:ind w:firstLineChars="200" w:firstLine="420"/>
    </w:pPr>
    <w:rPr>
      <w:rFonts w:ascii="Calibri" w:hAnsi="Calibri"/>
      <w:szCs w:val="22"/>
    </w:rPr>
  </w:style>
  <w:style w:type="character" w:styleId="ad">
    <w:name w:val="Hyperlink"/>
    <w:unhideWhenUsed/>
    <w:rsid w:val="00A62881"/>
    <w:rPr>
      <w:color w:val="0000FF"/>
      <w:u w:val="single"/>
    </w:rPr>
  </w:style>
  <w:style w:type="numbering" w:customStyle="1" w:styleId="1">
    <w:name w:val="无列表1"/>
    <w:next w:val="a2"/>
    <w:uiPriority w:val="99"/>
    <w:semiHidden/>
    <w:unhideWhenUsed/>
    <w:rsid w:val="00A62881"/>
  </w:style>
  <w:style w:type="paragraph" w:customStyle="1" w:styleId="font5">
    <w:name w:val="font5"/>
    <w:basedOn w:val="a"/>
    <w:rsid w:val="00A62881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32"/>
      <w:szCs w:val="32"/>
    </w:rPr>
  </w:style>
  <w:style w:type="paragraph" w:customStyle="1" w:styleId="Default">
    <w:name w:val="Default"/>
    <w:rsid w:val="00A62881"/>
    <w:pPr>
      <w:widowControl w:val="0"/>
      <w:autoSpaceDE w:val="0"/>
      <w:autoSpaceDN w:val="0"/>
      <w:adjustRightInd w:val="0"/>
    </w:pPr>
    <w:rPr>
      <w:rFonts w:ascii="微软雅黑" w:eastAsia="微软雅黑" w:hAnsi="Calibri" w:cs="微软雅黑"/>
      <w:color w:val="000000"/>
      <w:kern w:val="0"/>
      <w:sz w:val="24"/>
      <w:szCs w:val="24"/>
    </w:rPr>
  </w:style>
  <w:style w:type="paragraph" w:styleId="20">
    <w:name w:val="Body Text Indent 2"/>
    <w:basedOn w:val="a"/>
    <w:link w:val="2Char0"/>
    <w:unhideWhenUsed/>
    <w:rsid w:val="00A62881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0"/>
    <w:link w:val="20"/>
    <w:rsid w:val="00A62881"/>
    <w:rPr>
      <w:rFonts w:ascii="Times New Roman" w:eastAsia="宋体" w:hAnsi="Times New Roman" w:cs="Times New Roman"/>
      <w:szCs w:val="24"/>
    </w:rPr>
  </w:style>
  <w:style w:type="character" w:customStyle="1" w:styleId="CharChar11">
    <w:name w:val=" Char Char11"/>
    <w:rsid w:val="00A62881"/>
    <w:rPr>
      <w:kern w:val="2"/>
      <w:sz w:val="28"/>
      <w:szCs w:val="24"/>
    </w:rPr>
  </w:style>
  <w:style w:type="character" w:customStyle="1" w:styleId="CharChar10">
    <w:name w:val=" Char Char10"/>
    <w:rsid w:val="00A62881"/>
    <w:rPr>
      <w:kern w:val="2"/>
      <w:sz w:val="28"/>
      <w:szCs w:val="24"/>
    </w:rPr>
  </w:style>
  <w:style w:type="character" w:customStyle="1" w:styleId="CharChar9">
    <w:name w:val=" Char Char9"/>
    <w:rsid w:val="00A62881"/>
    <w:rPr>
      <w:kern w:val="2"/>
      <w:sz w:val="18"/>
      <w:szCs w:val="18"/>
    </w:rPr>
  </w:style>
  <w:style w:type="character" w:customStyle="1" w:styleId="CharChar8">
    <w:name w:val=" Char Char8"/>
    <w:rsid w:val="00A62881"/>
    <w:rPr>
      <w:kern w:val="2"/>
      <w:sz w:val="18"/>
      <w:szCs w:val="18"/>
    </w:rPr>
  </w:style>
  <w:style w:type="character" w:customStyle="1" w:styleId="CharChar7">
    <w:name w:val=" Char Char7"/>
    <w:rsid w:val="00A62881"/>
    <w:rPr>
      <w:rFonts w:ascii="宋体" w:hAnsi="宋体"/>
      <w:kern w:val="2"/>
      <w:sz w:val="24"/>
    </w:rPr>
  </w:style>
  <w:style w:type="character" w:customStyle="1" w:styleId="CharChar6">
    <w:name w:val=" Char Char6"/>
    <w:rsid w:val="00A62881"/>
    <w:rPr>
      <w:rFonts w:ascii="仿宋_GB2312" w:eastAsia="仿宋_GB2312"/>
      <w:kern w:val="2"/>
      <w:sz w:val="32"/>
      <w:szCs w:val="28"/>
    </w:rPr>
  </w:style>
  <w:style w:type="character" w:customStyle="1" w:styleId="CharChar5">
    <w:name w:val=" Char Char5"/>
    <w:rsid w:val="00A62881"/>
    <w:rPr>
      <w:kern w:val="2"/>
      <w:sz w:val="21"/>
      <w:szCs w:val="24"/>
    </w:rPr>
  </w:style>
  <w:style w:type="character" w:customStyle="1" w:styleId="CharChar4">
    <w:name w:val=" Char Char4"/>
    <w:rsid w:val="00A62881"/>
    <w:rPr>
      <w:rFonts w:ascii="宋体" w:hAnsi="Courier New" w:cs="Courier New"/>
      <w:kern w:val="2"/>
      <w:sz w:val="21"/>
      <w:szCs w:val="21"/>
    </w:rPr>
  </w:style>
  <w:style w:type="character" w:customStyle="1" w:styleId="1Char">
    <w:name w:val="样式1 Char"/>
    <w:rsid w:val="00A62881"/>
    <w:rPr>
      <w:rFonts w:eastAsia="仿宋_GB2312"/>
      <w:bCs/>
      <w:color w:val="000000"/>
      <w:kern w:val="2"/>
      <w:sz w:val="32"/>
      <w:szCs w:val="28"/>
      <w:lang w:val="en-US" w:eastAsia="zh-CN" w:bidi="ar-SA"/>
    </w:rPr>
  </w:style>
  <w:style w:type="character" w:customStyle="1" w:styleId="newsmessage">
    <w:name w:val="newsmessage"/>
    <w:basedOn w:val="a0"/>
    <w:rsid w:val="00A62881"/>
  </w:style>
  <w:style w:type="character" w:customStyle="1" w:styleId="content">
    <w:name w:val="content"/>
    <w:basedOn w:val="a0"/>
    <w:rsid w:val="00A62881"/>
  </w:style>
  <w:style w:type="character" w:customStyle="1" w:styleId="CharChar3">
    <w:name w:val=" Char Char3"/>
    <w:rsid w:val="00A62881"/>
    <w:rPr>
      <w:kern w:val="2"/>
      <w:sz w:val="18"/>
      <w:szCs w:val="18"/>
    </w:rPr>
  </w:style>
  <w:style w:type="character" w:customStyle="1" w:styleId="CharChar1">
    <w:name w:val=" Char Char1"/>
    <w:rsid w:val="00A62881"/>
    <w:rPr>
      <w:kern w:val="2"/>
      <w:sz w:val="18"/>
      <w:szCs w:val="18"/>
    </w:rPr>
  </w:style>
  <w:style w:type="character" w:customStyle="1" w:styleId="CharCharChar">
    <w:name w:val=" Char Char Char"/>
    <w:rsid w:val="00A62881"/>
    <w:rPr>
      <w:kern w:val="2"/>
      <w:sz w:val="18"/>
      <w:szCs w:val="18"/>
    </w:rPr>
  </w:style>
  <w:style w:type="character" w:customStyle="1" w:styleId="shorttext">
    <w:name w:val="short_text"/>
    <w:basedOn w:val="a0"/>
    <w:rsid w:val="00A62881"/>
  </w:style>
  <w:style w:type="character" w:customStyle="1" w:styleId="CharChar2">
    <w:name w:val=" Char Char2"/>
    <w:rsid w:val="00A62881"/>
    <w:rPr>
      <w:kern w:val="2"/>
      <w:sz w:val="18"/>
      <w:szCs w:val="18"/>
    </w:rPr>
  </w:style>
  <w:style w:type="paragraph" w:styleId="ae">
    <w:name w:val="Plain Text"/>
    <w:basedOn w:val="a"/>
    <w:link w:val="Char4"/>
    <w:rsid w:val="00A62881"/>
    <w:rPr>
      <w:rFonts w:ascii="宋体" w:hAnsi="Courier New" w:cs="Courier New"/>
      <w:szCs w:val="21"/>
    </w:rPr>
  </w:style>
  <w:style w:type="character" w:customStyle="1" w:styleId="Char4">
    <w:name w:val="纯文本 Char"/>
    <w:basedOn w:val="a0"/>
    <w:link w:val="ae"/>
    <w:rsid w:val="00A62881"/>
    <w:rPr>
      <w:rFonts w:ascii="宋体" w:eastAsia="宋体" w:hAnsi="Courier New" w:cs="Courier New"/>
      <w:szCs w:val="21"/>
    </w:rPr>
  </w:style>
  <w:style w:type="paragraph" w:styleId="af">
    <w:name w:val="Body Text"/>
    <w:basedOn w:val="a"/>
    <w:link w:val="Char5"/>
    <w:rsid w:val="00A62881"/>
    <w:pPr>
      <w:jc w:val="center"/>
    </w:pPr>
    <w:rPr>
      <w:rFonts w:ascii="宋体" w:hAnsi="宋体"/>
      <w:sz w:val="24"/>
      <w:szCs w:val="20"/>
    </w:rPr>
  </w:style>
  <w:style w:type="character" w:customStyle="1" w:styleId="Char5">
    <w:name w:val="正文文本 Char"/>
    <w:basedOn w:val="a0"/>
    <w:link w:val="af"/>
    <w:rsid w:val="00A62881"/>
    <w:rPr>
      <w:rFonts w:ascii="宋体" w:eastAsia="宋体" w:hAnsi="宋体" w:cs="Times New Roman"/>
      <w:sz w:val="24"/>
      <w:szCs w:val="20"/>
    </w:rPr>
  </w:style>
  <w:style w:type="paragraph" w:styleId="af0">
    <w:name w:val="Normal Indent"/>
    <w:basedOn w:val="a"/>
    <w:rsid w:val="00A62881"/>
    <w:pPr>
      <w:ind w:firstLine="420"/>
    </w:pPr>
    <w:rPr>
      <w:szCs w:val="20"/>
    </w:rPr>
  </w:style>
  <w:style w:type="paragraph" w:styleId="af1">
    <w:name w:val="footnote text"/>
    <w:basedOn w:val="a"/>
    <w:link w:val="Char6"/>
    <w:rsid w:val="00A62881"/>
    <w:pPr>
      <w:snapToGrid w:val="0"/>
      <w:jc w:val="left"/>
    </w:pPr>
    <w:rPr>
      <w:sz w:val="18"/>
      <w:szCs w:val="18"/>
    </w:rPr>
  </w:style>
  <w:style w:type="character" w:customStyle="1" w:styleId="Char6">
    <w:name w:val="脚注文本 Char"/>
    <w:basedOn w:val="a0"/>
    <w:link w:val="af1"/>
    <w:rsid w:val="00A62881"/>
    <w:rPr>
      <w:rFonts w:ascii="Times New Roman" w:eastAsia="宋体" w:hAnsi="Times New Roman" w:cs="Times New Roman"/>
      <w:sz w:val="18"/>
      <w:szCs w:val="18"/>
    </w:rPr>
  </w:style>
  <w:style w:type="paragraph" w:styleId="3">
    <w:name w:val="Body Text Indent 3"/>
    <w:basedOn w:val="a"/>
    <w:link w:val="3Char"/>
    <w:rsid w:val="00A62881"/>
    <w:pPr>
      <w:spacing w:line="540" w:lineRule="exact"/>
      <w:ind w:firstLineChars="200" w:firstLine="640"/>
    </w:pPr>
    <w:rPr>
      <w:rFonts w:ascii="仿宋_GB2312" w:eastAsia="仿宋_GB2312"/>
      <w:sz w:val="32"/>
      <w:szCs w:val="28"/>
    </w:rPr>
  </w:style>
  <w:style w:type="character" w:customStyle="1" w:styleId="3Char">
    <w:name w:val="正文文本缩进 3 Char"/>
    <w:basedOn w:val="a0"/>
    <w:link w:val="3"/>
    <w:rsid w:val="00A62881"/>
    <w:rPr>
      <w:rFonts w:ascii="仿宋_GB2312" w:eastAsia="仿宋_GB2312" w:hAnsi="Times New Roman" w:cs="Times New Roman"/>
      <w:sz w:val="32"/>
      <w:szCs w:val="28"/>
    </w:rPr>
  </w:style>
  <w:style w:type="paragraph" w:styleId="af2">
    <w:name w:val="Body Text First Indent"/>
    <w:basedOn w:val="af"/>
    <w:link w:val="Char7"/>
    <w:rsid w:val="00A62881"/>
    <w:pPr>
      <w:spacing w:after="120"/>
      <w:ind w:firstLineChars="100" w:firstLine="420"/>
      <w:jc w:val="both"/>
    </w:pPr>
    <w:rPr>
      <w:rFonts w:ascii="Times New Roman" w:hAnsi="Times New Roman"/>
      <w:sz w:val="21"/>
      <w:szCs w:val="24"/>
    </w:rPr>
  </w:style>
  <w:style w:type="character" w:customStyle="1" w:styleId="Char7">
    <w:name w:val="正文首行缩进 Char"/>
    <w:basedOn w:val="Char5"/>
    <w:link w:val="af2"/>
    <w:rsid w:val="00A62881"/>
    <w:rPr>
      <w:rFonts w:ascii="Times New Roman" w:eastAsia="宋体" w:hAnsi="Times New Roman" w:cs="Times New Roman"/>
      <w:sz w:val="24"/>
      <w:szCs w:val="24"/>
    </w:rPr>
  </w:style>
  <w:style w:type="paragraph" w:customStyle="1" w:styleId="af3">
    <w:name w:val="附录一"/>
    <w:basedOn w:val="ae"/>
    <w:rsid w:val="00A62881"/>
  </w:style>
  <w:style w:type="paragraph" w:customStyle="1" w:styleId="Char8">
    <w:name w:val="Char"/>
    <w:basedOn w:val="a"/>
    <w:rsid w:val="00A62881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30"/>
      <w:szCs w:val="30"/>
      <w:lang w:eastAsia="en-US"/>
    </w:rPr>
  </w:style>
  <w:style w:type="paragraph" w:customStyle="1" w:styleId="CharCharCharChar">
    <w:name w:val=" Char Char Char Char"/>
    <w:basedOn w:val="a"/>
    <w:rsid w:val="00A62881"/>
    <w:pPr>
      <w:keepNext/>
      <w:widowControl/>
      <w:tabs>
        <w:tab w:val="left" w:pos="425"/>
      </w:tabs>
      <w:autoSpaceDE w:val="0"/>
      <w:autoSpaceDN w:val="0"/>
      <w:adjustRightInd w:val="0"/>
      <w:spacing w:before="80" w:after="80" w:line="360" w:lineRule="atLeast"/>
      <w:ind w:hanging="425"/>
      <w:textAlignment w:val="baseline"/>
    </w:pPr>
    <w:rPr>
      <w:szCs w:val="20"/>
    </w:rPr>
  </w:style>
  <w:style w:type="paragraph" w:customStyle="1" w:styleId="ParaCharCharCharChar">
    <w:name w:val="默认段落字体 Para Char Char Char Char"/>
    <w:basedOn w:val="a"/>
    <w:rsid w:val="00A62881"/>
  </w:style>
  <w:style w:type="paragraph" w:customStyle="1" w:styleId="xgyj">
    <w:name w:val="xgyj"/>
    <w:rsid w:val="00A62881"/>
    <w:pPr>
      <w:spacing w:line="360" w:lineRule="auto"/>
      <w:outlineLvl w:val="0"/>
    </w:pPr>
    <w:rPr>
      <w:rFonts w:ascii="Times New Roman" w:eastAsia="宋体" w:hAnsi="Times New Roman" w:cs="Times New Roman"/>
      <w:sz w:val="28"/>
      <w:szCs w:val="28"/>
    </w:rPr>
  </w:style>
  <w:style w:type="paragraph" w:customStyle="1" w:styleId="CharCharCharCharCharCharCharCharCharCharCharCharChar">
    <w:name w:val=" Char Char Char Char Char Char Char Char Char Char Char Char Char"/>
    <w:basedOn w:val="a"/>
    <w:rsid w:val="00A62881"/>
  </w:style>
  <w:style w:type="paragraph" w:customStyle="1" w:styleId="CharCharCharCharCharCharChar">
    <w:name w:val="Char Char Char Char Char Char Char"/>
    <w:basedOn w:val="a"/>
    <w:rsid w:val="00A62881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araCharCharCharCharCharCharChar">
    <w:name w:val="默认段落字体 Para Char Char Char Char Char Char Char"/>
    <w:basedOn w:val="a"/>
    <w:rsid w:val="00A62881"/>
  </w:style>
  <w:style w:type="paragraph" w:customStyle="1" w:styleId="Char9">
    <w:name w:val=" Char"/>
    <w:basedOn w:val="a"/>
    <w:rsid w:val="00A62881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styleId="af4">
    <w:name w:val="Title"/>
    <w:basedOn w:val="a"/>
    <w:next w:val="a"/>
    <w:link w:val="Chara"/>
    <w:uiPriority w:val="10"/>
    <w:qFormat/>
    <w:rsid w:val="00A62881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a">
    <w:name w:val="标题 Char"/>
    <w:basedOn w:val="a0"/>
    <w:link w:val="af4"/>
    <w:uiPriority w:val="10"/>
    <w:rsid w:val="00A62881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1924</Words>
  <Characters>10972</Characters>
  <Application>Microsoft Office Word</Application>
  <DocSecurity>0</DocSecurity>
  <Lines>91</Lines>
  <Paragraphs>25</Paragraphs>
  <ScaleCrop>false</ScaleCrop>
  <Company/>
  <LinksUpToDate>false</LinksUpToDate>
  <CharactersWithSpaces>12871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李崔延</dc:creator>
  <cp:keywords/>
  <dc:description/>
  <cp:lastModifiedBy>李崔延</cp:lastModifiedBy>
  <cp:revision>2</cp:revision>
  <dcterms:created xsi:type="dcterms:W3CDTF">2016-05-17T07:57:00Z</dcterms:created>
  <dcterms:modified xsi:type="dcterms:W3CDTF">2016-05-17T07:58:00Z</dcterms:modified>
</cp:coreProperties>
</file>